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11B2B19D" w:rsidR="00332032" w:rsidRPr="004F07D6" w:rsidRDefault="00B01390"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219DF43C">
                <wp:simplePos x="0" y="0"/>
                <wp:positionH relativeFrom="column">
                  <wp:posOffset>6801484</wp:posOffset>
                </wp:positionH>
                <wp:positionV relativeFrom="paragraph">
                  <wp:posOffset>171450</wp:posOffset>
                </wp:positionV>
                <wp:extent cx="45719"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535.55pt;margin-top:13.5pt;width:3.6pt;height:46.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v:shape>
            </w:pict>
          </mc:Fallback>
        </mc:AlternateContent>
      </w:r>
    </w:p>
    <w:p w14:paraId="61C86940" w14:textId="6DC09F78"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678E1BBC" w:rsidR="002A0FB9" w:rsidRDefault="0089188D" w:rsidP="002A0FB9">
      <w:pPr>
        <w:jc w:val="center"/>
        <w:rPr>
          <w:rFonts w:ascii="Georgia" w:hAnsi="Georgia" w:cs="Courier New"/>
          <w:b/>
          <w:bCs/>
          <w:sz w:val="22"/>
          <w:szCs w:val="22"/>
        </w:rPr>
      </w:pPr>
      <w:r>
        <w:rPr>
          <w:rFonts w:ascii="Georgia" w:hAnsi="Georgia" w:cs="Courier New"/>
          <w:b/>
          <w:bCs/>
          <w:sz w:val="22"/>
          <w:szCs w:val="22"/>
        </w:rPr>
        <w:t>February 2</w:t>
      </w:r>
      <w:r w:rsidR="002150F0">
        <w:rPr>
          <w:rFonts w:ascii="Georgia" w:hAnsi="Georgia" w:cs="Courier New"/>
          <w:b/>
          <w:bCs/>
          <w:sz w:val="22"/>
          <w:szCs w:val="22"/>
        </w:rPr>
        <w:t>, 2022</w:t>
      </w:r>
    </w:p>
    <w:p w14:paraId="5C9683BB" w14:textId="77777777" w:rsidR="00884DDF" w:rsidRDefault="00884DDF" w:rsidP="0087566B">
      <w:pPr>
        <w:spacing w:after="100" w:afterAutospacing="1"/>
        <w:jc w:val="center"/>
      </w:pPr>
    </w:p>
    <w:p w14:paraId="15487DE5" w14:textId="3011199C"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 </w:t>
      </w:r>
      <w:r w:rsidR="00BF03B5" w:rsidRPr="00350F7E">
        <w:rPr>
          <w:rFonts w:ascii="Georgia" w:hAnsi="Georgia"/>
          <w:sz w:val="24"/>
          <w:szCs w:val="24"/>
        </w:rPr>
        <w:t>in</w:t>
      </w:r>
      <w:r w:rsidR="00350F7E" w:rsidRPr="00350F7E">
        <w:rPr>
          <w:rFonts w:ascii="Georgia" w:hAnsi="Georgia"/>
          <w:sz w:val="24"/>
          <w:szCs w:val="24"/>
        </w:rPr>
        <w:t xml:space="preserve"> accordance with the Louisiana Governor’s Proclamation </w:t>
      </w:r>
      <w:r w:rsidR="00315C84" w:rsidRPr="00315C84">
        <w:rPr>
          <w:rFonts w:ascii="Georgia" w:hAnsi="Georgia"/>
          <w:sz w:val="24"/>
          <w:szCs w:val="24"/>
        </w:rPr>
        <w:t xml:space="preserve">Number </w:t>
      </w:r>
      <w:r w:rsidR="008765ED">
        <w:rPr>
          <w:rFonts w:ascii="Georgia" w:hAnsi="Georgia"/>
          <w:sz w:val="24"/>
          <w:szCs w:val="24"/>
        </w:rPr>
        <w:t>2</w:t>
      </w:r>
      <w:r w:rsidR="002150F0">
        <w:rPr>
          <w:rFonts w:ascii="Georgia" w:hAnsi="Georgia"/>
          <w:sz w:val="24"/>
          <w:szCs w:val="24"/>
        </w:rPr>
        <w:t>34</w:t>
      </w:r>
      <w:r w:rsidR="00DB797B" w:rsidRPr="00DB797B">
        <w:rPr>
          <w:rFonts w:ascii="Georgia" w:hAnsi="Georgia"/>
          <w:sz w:val="24"/>
          <w:szCs w:val="24"/>
        </w:rPr>
        <w:t>- JBE 2021 Renewal of State Emergency for COVID-19, Extension of Emergency Provisions, LBLD office will re</w:t>
      </w:r>
      <w:r w:rsidR="002150F0">
        <w:rPr>
          <w:rFonts w:ascii="Georgia" w:hAnsi="Georgia"/>
          <w:sz w:val="24"/>
          <w:szCs w:val="24"/>
        </w:rPr>
        <w:t>quired</w:t>
      </w:r>
      <w:r w:rsidR="00DB797B" w:rsidRPr="00DB797B">
        <w:rPr>
          <w:rFonts w:ascii="Georgia" w:hAnsi="Georgia"/>
          <w:sz w:val="24"/>
          <w:szCs w:val="24"/>
        </w:rPr>
        <w:t xml:space="preserve"> all individuals to wear a face covering over the nose and mouth</w:t>
      </w:r>
      <w:r w:rsidR="00C92C8A" w:rsidRPr="00C92C8A">
        <w:rPr>
          <w:rFonts w:ascii="Georgia" w:hAnsi="Georgia"/>
          <w:sz w:val="24"/>
          <w:szCs w:val="24"/>
        </w:rPr>
        <w:t xml:space="preserve">.  You can refer to </w:t>
      </w:r>
      <w:r w:rsidR="00C92C8A" w:rsidRPr="00C92C8A">
        <w:rPr>
          <w:rFonts w:ascii="Georgia" w:hAnsi="Georgia"/>
          <w:color w:val="003399"/>
          <w:sz w:val="24"/>
          <w:szCs w:val="24"/>
        </w:rPr>
        <w:t xml:space="preserve">gov.louisiana.gov </w:t>
      </w:r>
      <w:r w:rsidR="00C92C8A" w:rsidRPr="00C92C8A">
        <w:rPr>
          <w:rFonts w:ascii="Georgia" w:hAnsi="Georgia"/>
          <w:sz w:val="24"/>
          <w:szCs w:val="24"/>
        </w:rPr>
        <w:t xml:space="preserve">for guideline exceptions.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7D7F50">
        <w:rPr>
          <w:rFonts w:ascii="Georgia" w:hAnsi="Georgia"/>
          <w:sz w:val="24"/>
          <w:szCs w:val="24"/>
        </w:rPr>
        <w:t>Eric Matherne</w:t>
      </w:r>
      <w:r w:rsidR="002C0A62">
        <w:rPr>
          <w:rFonts w:ascii="Georgia" w:hAnsi="Georgia"/>
          <w:sz w:val="24"/>
          <w:szCs w:val="24"/>
        </w:rPr>
        <w:t>, at 6:00 P.M.</w:t>
      </w:r>
    </w:p>
    <w:p w14:paraId="33399082" w14:textId="0251EBF2" w:rsidR="0016228C" w:rsidRDefault="00887941" w:rsidP="007D118F">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7F49A9FC"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2150F0">
        <w:rPr>
          <w:rFonts w:ascii="Georgia" w:hAnsi="Georgia"/>
          <w:sz w:val="24"/>
          <w:szCs w:val="24"/>
        </w:rPr>
        <w:t xml:space="preserve">President </w:t>
      </w:r>
      <w:r>
        <w:rPr>
          <w:rFonts w:ascii="Georgia" w:hAnsi="Georgia"/>
          <w:sz w:val="24"/>
          <w:szCs w:val="24"/>
        </w:rPr>
        <w:t>Eric Matherne, St. Charles Parish;</w:t>
      </w:r>
      <w:r w:rsidR="002667A7">
        <w:rPr>
          <w:rFonts w:ascii="Georgia" w:hAnsi="Georgia"/>
          <w:sz w:val="24"/>
          <w:szCs w:val="24"/>
        </w:rPr>
        <w:t xml:space="preserve"> </w:t>
      </w:r>
      <w:r>
        <w:rPr>
          <w:rFonts w:ascii="Georgia" w:hAnsi="Georgia"/>
          <w:sz w:val="24"/>
          <w:szCs w:val="24"/>
        </w:rPr>
        <w:t xml:space="preserve"> </w:t>
      </w:r>
      <w:r w:rsidR="002667A7" w:rsidRPr="002667A7">
        <w:rPr>
          <w:rFonts w:ascii="Georgia" w:hAnsi="Georgia"/>
          <w:sz w:val="24"/>
          <w:szCs w:val="24"/>
        </w:rPr>
        <w:t>Russell Loupe, St. Charles Parish</w:t>
      </w:r>
      <w:r w:rsidR="002667A7">
        <w:rPr>
          <w:rFonts w:ascii="Georgia" w:hAnsi="Georgia"/>
          <w:sz w:val="24"/>
          <w:szCs w:val="24"/>
        </w:rPr>
        <w:t xml:space="preserve">; </w:t>
      </w:r>
      <w:r>
        <w:rPr>
          <w:rFonts w:ascii="Georgia" w:hAnsi="Georgia"/>
          <w:sz w:val="24"/>
          <w:szCs w:val="24"/>
        </w:rPr>
        <w:t xml:space="preserve">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2150F0" w:rsidRPr="002150F0">
        <w:rPr>
          <w:rFonts w:ascii="Georgia" w:hAnsi="Georgia"/>
          <w:sz w:val="24"/>
          <w:szCs w:val="24"/>
        </w:rPr>
        <w:t>Larry Sorapuru, St. John the Baptist Parish</w:t>
      </w:r>
      <w:r w:rsidR="002150F0">
        <w:rPr>
          <w:rFonts w:ascii="Georgia" w:hAnsi="Georgia"/>
          <w:sz w:val="24"/>
          <w:szCs w:val="24"/>
        </w:rPr>
        <w:t>;</w:t>
      </w:r>
      <w:r w:rsidR="002150F0" w:rsidRPr="002150F0">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2150F0">
        <w:rPr>
          <w:rFonts w:ascii="Georgia" w:hAnsi="Georgia"/>
          <w:sz w:val="24"/>
          <w:szCs w:val="24"/>
        </w:rPr>
        <w:t>Commissioner</w:t>
      </w:r>
      <w:r w:rsidR="00336A1A" w:rsidRPr="00336A1A">
        <w:rPr>
          <w:rFonts w:ascii="Georgia" w:hAnsi="Georgia"/>
          <w:sz w:val="24"/>
          <w:szCs w:val="24"/>
        </w:rPr>
        <w:t xml:space="preserve">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350F7E" w:rsidRPr="00350F7E">
        <w:rPr>
          <w:rFonts w:ascii="Georgia" w:hAnsi="Georgia"/>
          <w:sz w:val="24"/>
          <w:szCs w:val="24"/>
        </w:rPr>
        <w:t xml:space="preserve">Marlin Rogers, St. Charles Parish  </w:t>
      </w:r>
      <w:r w:rsidR="007D118F">
        <w:rPr>
          <w:rFonts w:ascii="Georgia" w:hAnsi="Georgia"/>
          <w:sz w:val="24"/>
          <w:szCs w:val="24"/>
        </w:rPr>
        <w:t xml:space="preserve">and </w:t>
      </w:r>
      <w:r w:rsidR="001D6296" w:rsidRPr="001D6296">
        <w:rPr>
          <w:rFonts w:ascii="Georgia" w:hAnsi="Georgia"/>
          <w:sz w:val="24"/>
          <w:szCs w:val="24"/>
        </w:rPr>
        <w:t>Kevin Hebert, St. Charles Parish</w:t>
      </w:r>
      <w:r w:rsidR="001D6296">
        <w:rPr>
          <w:rFonts w:ascii="Georgia" w:hAnsi="Georgia"/>
          <w:sz w:val="24"/>
          <w:szCs w:val="24"/>
        </w:rPr>
        <w:t xml:space="preserve"> </w:t>
      </w:r>
      <w:r w:rsidR="007D118F">
        <w:rPr>
          <w:rFonts w:ascii="Georgia" w:hAnsi="Georgia"/>
          <w:sz w:val="24"/>
          <w:szCs w:val="24"/>
        </w:rPr>
        <w:t>were present</w:t>
      </w:r>
      <w:r w:rsidR="001D6296">
        <w:rPr>
          <w:rFonts w:ascii="Georgia" w:hAnsi="Georgia"/>
          <w:sz w:val="24"/>
          <w:szCs w:val="24"/>
        </w:rPr>
        <w:t>.</w:t>
      </w:r>
      <w:r w:rsidR="001D3E36">
        <w:rPr>
          <w:rFonts w:ascii="Georgia" w:hAnsi="Georgia"/>
          <w:sz w:val="24"/>
          <w:szCs w:val="24"/>
        </w:rPr>
        <w:t xml:space="preserve">  </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05C936A6"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w:t>
      </w:r>
      <w:r w:rsidR="00BE2665">
        <w:rPr>
          <w:rFonts w:ascii="Georgia" w:hAnsi="Georgia"/>
          <w:sz w:val="24"/>
          <w:szCs w:val="24"/>
        </w:rPr>
        <w:t>;</w:t>
      </w:r>
      <w:r w:rsidR="001F1A09">
        <w:rPr>
          <w:rFonts w:ascii="Georgia" w:hAnsi="Georgia"/>
          <w:sz w:val="24"/>
          <w:szCs w:val="24"/>
        </w:rPr>
        <w:t xml:space="preserve"> </w:t>
      </w:r>
      <w:r w:rsidR="00405C9F">
        <w:rPr>
          <w:rFonts w:ascii="Georgia" w:hAnsi="Georgia"/>
          <w:sz w:val="24"/>
          <w:szCs w:val="24"/>
        </w:rPr>
        <w:t xml:space="preserve">and Ms. </w:t>
      </w:r>
      <w:r w:rsidR="0026507E">
        <w:rPr>
          <w:rFonts w:ascii="Georgia" w:hAnsi="Georgia"/>
          <w:sz w:val="24"/>
          <w:szCs w:val="24"/>
        </w:rPr>
        <w:t>Melanie Broden</w:t>
      </w:r>
      <w:r w:rsidR="002150F0">
        <w:rPr>
          <w:rFonts w:ascii="Georgia" w:hAnsi="Georgia"/>
          <w:sz w:val="24"/>
          <w:szCs w:val="24"/>
        </w:rPr>
        <w:t xml:space="preserve">, </w:t>
      </w:r>
      <w:r w:rsidR="0026507E">
        <w:rPr>
          <w:rFonts w:ascii="Georgia" w:hAnsi="Georgia"/>
          <w:sz w:val="24"/>
          <w:szCs w:val="24"/>
        </w:rPr>
        <w:t>Accounting Specialist</w:t>
      </w:r>
      <w:r w:rsidR="00405C9F">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r w:rsidR="002150F0" w:rsidRPr="002150F0">
        <w:rPr>
          <w:rFonts w:ascii="Georgia" w:hAnsi="Georgia"/>
          <w:sz w:val="24"/>
          <w:szCs w:val="24"/>
        </w:rPr>
        <w:t>Ivy Chauvin, Sr.</w:t>
      </w:r>
      <w:r w:rsidR="002150F0">
        <w:rPr>
          <w:rFonts w:ascii="Georgia" w:hAnsi="Georgia"/>
          <w:sz w:val="24"/>
          <w:szCs w:val="24"/>
        </w:rPr>
        <w:t>, Assistant Executive Director, was absent.</w:t>
      </w:r>
    </w:p>
    <w:p w14:paraId="731C7566" w14:textId="7F2F69A6" w:rsidR="00375DB9" w:rsidRPr="00375DB9" w:rsidRDefault="004515AA" w:rsidP="00375DB9">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873084">
        <w:rPr>
          <w:rFonts w:ascii="Georgia" w:hAnsi="Georgia"/>
          <w:sz w:val="24"/>
          <w:szCs w:val="24"/>
        </w:rPr>
        <w:t xml:space="preserve">Commissioner </w:t>
      </w:r>
      <w:r w:rsidR="0026507E">
        <w:rPr>
          <w:rFonts w:ascii="Georgia" w:hAnsi="Georgia"/>
          <w:sz w:val="24"/>
          <w:szCs w:val="24"/>
        </w:rPr>
        <w:t>Arthur J. Bosworth, IV</w:t>
      </w:r>
      <w:r w:rsidR="00380CF3" w:rsidRPr="00380CF3">
        <w:rPr>
          <w:rFonts w:ascii="Georgia" w:hAnsi="Georgia"/>
          <w:sz w:val="24"/>
          <w:szCs w:val="24"/>
        </w:rPr>
        <w:t xml:space="preserve"> </w:t>
      </w:r>
      <w:r w:rsidR="00873084">
        <w:rPr>
          <w:rFonts w:ascii="Georgia" w:hAnsi="Georgia"/>
          <w:sz w:val="24"/>
          <w:szCs w:val="24"/>
        </w:rPr>
        <w:t xml:space="preserve">made the motion to </w:t>
      </w:r>
      <w:r w:rsidR="00DB797B">
        <w:rPr>
          <w:rFonts w:ascii="Georgia" w:hAnsi="Georgia"/>
          <w:sz w:val="24"/>
          <w:szCs w:val="24"/>
        </w:rPr>
        <w:t xml:space="preserve">adopt </w:t>
      </w:r>
      <w:r w:rsidR="00873084">
        <w:rPr>
          <w:rFonts w:ascii="Georgia" w:hAnsi="Georgia"/>
          <w:sz w:val="24"/>
          <w:szCs w:val="24"/>
        </w:rPr>
        <w:t>the agenda.  The motion was</w:t>
      </w:r>
      <w:r w:rsidR="00887941" w:rsidRPr="00887941">
        <w:rPr>
          <w:rFonts w:ascii="Georgia" w:hAnsi="Georgia"/>
          <w:sz w:val="24"/>
          <w:szCs w:val="24"/>
        </w:rPr>
        <w:t xml:space="preserve"> seconded by </w:t>
      </w:r>
      <w:bookmarkStart w:id="1" w:name="_Hlk83041452"/>
      <w:r w:rsidR="0026507E">
        <w:rPr>
          <w:rFonts w:ascii="Georgia" w:hAnsi="Georgia"/>
          <w:sz w:val="24"/>
          <w:szCs w:val="24"/>
        </w:rPr>
        <w:t xml:space="preserve">Commissioner </w:t>
      </w:r>
      <w:r w:rsidR="00915ECA">
        <w:rPr>
          <w:rFonts w:ascii="Georgia" w:hAnsi="Georgia"/>
          <w:sz w:val="24"/>
          <w:szCs w:val="24"/>
        </w:rPr>
        <w:t>Michael McKinney, Sr</w:t>
      </w:r>
      <w:r w:rsidR="00EB5EAC">
        <w:rPr>
          <w:rFonts w:ascii="Georgia" w:hAnsi="Georgia"/>
          <w:sz w:val="24"/>
          <w:szCs w:val="24"/>
        </w:rPr>
        <w:t xml:space="preserve">. </w:t>
      </w:r>
      <w:r w:rsidR="00BB7073">
        <w:rPr>
          <w:rFonts w:ascii="Georgia" w:hAnsi="Georgia"/>
          <w:sz w:val="24"/>
          <w:szCs w:val="24"/>
        </w:rPr>
        <w:t xml:space="preserve"> </w:t>
      </w:r>
      <w:bookmarkStart w:id="2" w:name="_Hlk84856729"/>
      <w:r w:rsidR="00C92C8A">
        <w:rPr>
          <w:rFonts w:ascii="Georgia" w:hAnsi="Georgia"/>
          <w:sz w:val="24"/>
          <w:szCs w:val="24"/>
        </w:rPr>
        <w:t>P</w:t>
      </w:r>
      <w:r w:rsidR="00375DB9" w:rsidRPr="00375DB9">
        <w:rPr>
          <w:rFonts w:ascii="Georgia" w:hAnsi="Georgia"/>
          <w:sz w:val="24"/>
          <w:szCs w:val="24"/>
        </w:rPr>
        <w:t xml:space="preserve">resident </w:t>
      </w:r>
      <w:r w:rsidR="007D7F50">
        <w:rPr>
          <w:rFonts w:ascii="Georgia" w:hAnsi="Georgia"/>
          <w:sz w:val="24"/>
          <w:szCs w:val="24"/>
        </w:rPr>
        <w:t>Matherne</w:t>
      </w:r>
      <w:r w:rsidR="00375DB9" w:rsidRPr="00375DB9">
        <w:rPr>
          <w:rFonts w:ascii="Georgia" w:hAnsi="Georgia"/>
          <w:sz w:val="24"/>
          <w:szCs w:val="24"/>
        </w:rPr>
        <w:t xml:space="preserve"> called for a roll call vote.  Roll call vote thereon as follows:</w:t>
      </w:r>
    </w:p>
    <w:bookmarkEnd w:id="0"/>
    <w:bookmarkEnd w:id="1"/>
    <w:bookmarkEnd w:id="2"/>
    <w:p w14:paraId="046FD4FE"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YEAS:</w:t>
      </w:r>
      <w:r w:rsidRPr="00986552">
        <w:rPr>
          <w:rFonts w:ascii="Georgia" w:hAnsi="Georgia"/>
          <w:sz w:val="24"/>
          <w:szCs w:val="24"/>
        </w:rPr>
        <w:tab/>
      </w:r>
    </w:p>
    <w:p w14:paraId="514AD4F0"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Michael McKinney, Sr.</w:t>
      </w:r>
      <w:r w:rsidRPr="00986552">
        <w:rPr>
          <w:rFonts w:ascii="Georgia" w:hAnsi="Georgia"/>
          <w:sz w:val="24"/>
          <w:szCs w:val="24"/>
        </w:rPr>
        <w:tab/>
      </w:r>
    </w:p>
    <w:p w14:paraId="3ED7E2A8"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Arthur Bosworth IV</w:t>
      </w:r>
    </w:p>
    <w:p w14:paraId="7B1F0BAA"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Larry Sorapuru</w:t>
      </w:r>
    </w:p>
    <w:p w14:paraId="710F6148"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Russell Loupe</w:t>
      </w:r>
    </w:p>
    <w:p w14:paraId="7613EFFA"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Gary Watson</w:t>
      </w:r>
    </w:p>
    <w:p w14:paraId="75EA4E84"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Jeffery Henry</w:t>
      </w:r>
    </w:p>
    <w:p w14:paraId="38D3122B"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lastRenderedPageBreak/>
        <w:t>Craig Carter</w:t>
      </w:r>
    </w:p>
    <w:p w14:paraId="146CCAF9"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James P. Jasmin</w:t>
      </w:r>
    </w:p>
    <w:p w14:paraId="2CB373A5"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Marlin Rogers</w:t>
      </w:r>
    </w:p>
    <w:p w14:paraId="7B685BD3"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Kevin Hebert</w:t>
      </w:r>
    </w:p>
    <w:p w14:paraId="6D97BA84"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Eric Matherne</w:t>
      </w:r>
    </w:p>
    <w:p w14:paraId="70DB465F"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NAYS: None</w:t>
      </w:r>
    </w:p>
    <w:p w14:paraId="2727A46C"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ABSENT: None</w:t>
      </w:r>
    </w:p>
    <w:p w14:paraId="36DB8B17"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ABSTAINED: None</w:t>
      </w:r>
    </w:p>
    <w:p w14:paraId="2207ADEA" w14:textId="1F73D29D" w:rsidR="008B77B3"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By a roll call vote of 11 yeas, 0 nay, 0 absent and 0 abstained.  The motion passed by unanimous vote</w:t>
      </w:r>
      <w:r w:rsidR="008B77B3" w:rsidRPr="008B77B3">
        <w:rPr>
          <w:rFonts w:ascii="Georgia" w:hAnsi="Georgia"/>
          <w:sz w:val="24"/>
          <w:szCs w:val="24"/>
        </w:rPr>
        <w:t xml:space="preserve">.  </w:t>
      </w:r>
    </w:p>
    <w:p w14:paraId="781AD9D4" w14:textId="7FE8124E" w:rsidR="00B4764F" w:rsidRDefault="001A2FEA" w:rsidP="00375DB9">
      <w:pPr>
        <w:spacing w:after="100" w:afterAutospacing="1" w:line="480" w:lineRule="auto"/>
        <w:contextualSpacing/>
        <w:rPr>
          <w:rFonts w:ascii="Georgia" w:hAnsi="Georgia"/>
          <w:sz w:val="24"/>
          <w:szCs w:val="24"/>
        </w:rPr>
      </w:pPr>
      <w:r>
        <w:rPr>
          <w:rFonts w:ascii="Georgia" w:hAnsi="Georgia"/>
          <w:sz w:val="24"/>
          <w:szCs w:val="24"/>
        </w:rPr>
        <w:tab/>
      </w:r>
      <w:r w:rsidR="00B4764F">
        <w:rPr>
          <w:rFonts w:ascii="Georgia" w:hAnsi="Georgia"/>
          <w:sz w:val="24"/>
          <w:szCs w:val="24"/>
        </w:rPr>
        <w:t>There were no public comments on the agenda items.</w:t>
      </w:r>
    </w:p>
    <w:p w14:paraId="5DCDCF53" w14:textId="644FB55D" w:rsidR="00A724BB" w:rsidRDefault="00887941" w:rsidP="00375DB9">
      <w:pPr>
        <w:spacing w:after="100" w:afterAutospacing="1" w:line="480" w:lineRule="auto"/>
        <w:contextualSpacing/>
      </w:pPr>
      <w:r>
        <w:rPr>
          <w:rFonts w:ascii="Georgia" w:hAnsi="Georgia"/>
          <w:sz w:val="24"/>
          <w:szCs w:val="24"/>
        </w:rPr>
        <w:tab/>
      </w:r>
      <w:bookmarkStart w:id="3" w:name="_Hlk90301973"/>
      <w:r w:rsidR="008F09B5">
        <w:rPr>
          <w:rFonts w:ascii="Georgia" w:hAnsi="Georgia"/>
          <w:sz w:val="24"/>
          <w:szCs w:val="24"/>
        </w:rPr>
        <w:t>On motion of</w:t>
      </w:r>
      <w:r w:rsidR="00BF03B5">
        <w:rPr>
          <w:rFonts w:ascii="Georgia" w:hAnsi="Georgia"/>
          <w:sz w:val="24"/>
          <w:szCs w:val="24"/>
        </w:rPr>
        <w:t xml:space="preserve"> </w:t>
      </w:r>
      <w:r w:rsidR="0073615A">
        <w:rPr>
          <w:rFonts w:ascii="Georgia" w:hAnsi="Georgia"/>
          <w:sz w:val="24"/>
          <w:szCs w:val="24"/>
        </w:rPr>
        <w:t xml:space="preserve">Commissioner </w:t>
      </w:r>
      <w:r w:rsidR="0026507E">
        <w:rPr>
          <w:rFonts w:ascii="Georgia" w:hAnsi="Georgia"/>
          <w:sz w:val="24"/>
          <w:szCs w:val="24"/>
        </w:rPr>
        <w:t>Michael McKinney, Sr.</w:t>
      </w:r>
      <w:r w:rsidR="00880B4D">
        <w:rPr>
          <w:rFonts w:ascii="Georgia" w:hAnsi="Georgia"/>
          <w:sz w:val="24"/>
          <w:szCs w:val="24"/>
        </w:rPr>
        <w:t>,</w:t>
      </w:r>
      <w:r w:rsidR="008F09B5">
        <w:rPr>
          <w:rFonts w:ascii="Georgia" w:hAnsi="Georgia"/>
          <w:sz w:val="24"/>
          <w:szCs w:val="24"/>
        </w:rPr>
        <w:t xml:space="preserve"> seconded by </w:t>
      </w:r>
      <w:r w:rsidR="0026507E">
        <w:rPr>
          <w:rFonts w:ascii="Georgia" w:hAnsi="Georgia"/>
          <w:sz w:val="24"/>
          <w:szCs w:val="24"/>
        </w:rPr>
        <w:t>Vice-President Jeffery Henry</w:t>
      </w:r>
      <w:r w:rsidR="00CA547E">
        <w:rPr>
          <w:rFonts w:ascii="Georgia" w:hAnsi="Georgia"/>
          <w:sz w:val="24"/>
          <w:szCs w:val="24"/>
        </w:rPr>
        <w:t xml:space="preserve">, </w:t>
      </w:r>
      <w:bookmarkEnd w:id="3"/>
      <w:r w:rsidR="008F09B5">
        <w:rPr>
          <w:rFonts w:ascii="Georgia" w:hAnsi="Georgia"/>
          <w:sz w:val="24"/>
          <w:szCs w:val="24"/>
        </w:rPr>
        <w:t xml:space="preserve">the minutes of the Regular Meeting of </w:t>
      </w:r>
      <w:r w:rsidR="0026507E">
        <w:rPr>
          <w:rFonts w:ascii="Georgia" w:hAnsi="Georgia"/>
          <w:sz w:val="24"/>
          <w:szCs w:val="24"/>
        </w:rPr>
        <w:t>January 10, 2022</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p>
    <w:p w14:paraId="01DFD4BF" w14:textId="77777777" w:rsidR="00D3076B" w:rsidRPr="00375DB9" w:rsidRDefault="00D3076B" w:rsidP="00D3076B">
      <w:pPr>
        <w:spacing w:after="100" w:afterAutospacing="1" w:line="480" w:lineRule="auto"/>
        <w:contextualSpacing/>
        <w:rPr>
          <w:rFonts w:ascii="Georgia" w:hAnsi="Georgia"/>
          <w:sz w:val="24"/>
          <w:szCs w:val="24"/>
        </w:rPr>
      </w:pPr>
      <w:bookmarkStart w:id="4" w:name="_Hlk73968309"/>
      <w:bookmarkStart w:id="5" w:name="_Hlk79412216"/>
      <w:r>
        <w:rPr>
          <w:rFonts w:ascii="Georgia" w:hAnsi="Georgia"/>
          <w:sz w:val="24"/>
          <w:szCs w:val="24"/>
        </w:rPr>
        <w:t>P</w:t>
      </w:r>
      <w:r w:rsidRPr="00375DB9">
        <w:rPr>
          <w:rFonts w:ascii="Georgia" w:hAnsi="Georgia"/>
          <w:sz w:val="24"/>
          <w:szCs w:val="24"/>
        </w:rPr>
        <w:t xml:space="preserve">resident </w:t>
      </w:r>
      <w:r>
        <w:rPr>
          <w:rFonts w:ascii="Georgia" w:hAnsi="Georgia"/>
          <w:sz w:val="24"/>
          <w:szCs w:val="24"/>
        </w:rPr>
        <w:t>Matherne</w:t>
      </w:r>
      <w:r w:rsidRPr="00375DB9">
        <w:rPr>
          <w:rFonts w:ascii="Georgia" w:hAnsi="Georgia"/>
          <w:sz w:val="24"/>
          <w:szCs w:val="24"/>
        </w:rPr>
        <w:t xml:space="preserve"> called for a roll call vote.  Roll call vote thereon as follows:</w:t>
      </w:r>
    </w:p>
    <w:p w14:paraId="2265F08F" w14:textId="77777777" w:rsidR="00986552" w:rsidRPr="00986552" w:rsidRDefault="00986552" w:rsidP="00986552">
      <w:pPr>
        <w:spacing w:after="100" w:afterAutospacing="1" w:line="480" w:lineRule="auto"/>
        <w:ind w:firstLine="720"/>
        <w:contextualSpacing/>
        <w:rPr>
          <w:rFonts w:ascii="Georgia" w:hAnsi="Georgia"/>
          <w:sz w:val="24"/>
          <w:szCs w:val="24"/>
        </w:rPr>
      </w:pPr>
      <w:r w:rsidRPr="00986552">
        <w:rPr>
          <w:rFonts w:ascii="Georgia" w:hAnsi="Georgia"/>
          <w:sz w:val="24"/>
          <w:szCs w:val="24"/>
        </w:rPr>
        <w:t>YEAS:</w:t>
      </w:r>
      <w:r w:rsidRPr="00986552">
        <w:rPr>
          <w:rFonts w:ascii="Georgia" w:hAnsi="Georgia"/>
          <w:sz w:val="24"/>
          <w:szCs w:val="24"/>
        </w:rPr>
        <w:tab/>
      </w:r>
    </w:p>
    <w:p w14:paraId="3BCA7039"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Michael McKinney, Sr.</w:t>
      </w:r>
      <w:r w:rsidRPr="00986552">
        <w:rPr>
          <w:rFonts w:ascii="Georgia" w:hAnsi="Georgia"/>
          <w:sz w:val="24"/>
          <w:szCs w:val="24"/>
        </w:rPr>
        <w:tab/>
      </w:r>
    </w:p>
    <w:p w14:paraId="603FFF1D"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Arthur Bosworth IV</w:t>
      </w:r>
    </w:p>
    <w:p w14:paraId="122AF586"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Larry Sorapuru</w:t>
      </w:r>
    </w:p>
    <w:p w14:paraId="1519BE12"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Russell Loupe</w:t>
      </w:r>
    </w:p>
    <w:p w14:paraId="179D6859"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Gary Watson</w:t>
      </w:r>
    </w:p>
    <w:p w14:paraId="0CB8CD77"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Jeffery Henry</w:t>
      </w:r>
    </w:p>
    <w:p w14:paraId="28AF0B60"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Craig Carter</w:t>
      </w:r>
    </w:p>
    <w:p w14:paraId="5E541DBE"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James P. Jasmin</w:t>
      </w:r>
    </w:p>
    <w:p w14:paraId="5C05E0E2"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Marlin Rogers</w:t>
      </w:r>
    </w:p>
    <w:p w14:paraId="6891164A"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Kevin Hebert</w:t>
      </w:r>
    </w:p>
    <w:p w14:paraId="21110D12"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Eric Matherne</w:t>
      </w:r>
    </w:p>
    <w:p w14:paraId="262F2C81" w14:textId="77777777" w:rsidR="00986552" w:rsidRPr="00986552" w:rsidRDefault="00986552" w:rsidP="00986552">
      <w:pPr>
        <w:spacing w:after="100" w:afterAutospacing="1" w:line="480" w:lineRule="auto"/>
        <w:ind w:firstLine="720"/>
        <w:contextualSpacing/>
        <w:rPr>
          <w:rFonts w:ascii="Georgia" w:hAnsi="Georgia"/>
          <w:sz w:val="24"/>
          <w:szCs w:val="24"/>
        </w:rPr>
      </w:pPr>
      <w:r w:rsidRPr="00986552">
        <w:rPr>
          <w:rFonts w:ascii="Georgia" w:hAnsi="Georgia"/>
          <w:sz w:val="24"/>
          <w:szCs w:val="24"/>
        </w:rPr>
        <w:t>NAYS: None</w:t>
      </w:r>
    </w:p>
    <w:p w14:paraId="7ACB16D8" w14:textId="77777777" w:rsidR="00986552" w:rsidRPr="00986552" w:rsidRDefault="00986552" w:rsidP="00986552">
      <w:pPr>
        <w:spacing w:after="100" w:afterAutospacing="1" w:line="480" w:lineRule="auto"/>
        <w:ind w:firstLine="720"/>
        <w:contextualSpacing/>
        <w:rPr>
          <w:rFonts w:ascii="Georgia" w:hAnsi="Georgia"/>
          <w:sz w:val="24"/>
          <w:szCs w:val="24"/>
        </w:rPr>
      </w:pPr>
      <w:r w:rsidRPr="00986552">
        <w:rPr>
          <w:rFonts w:ascii="Georgia" w:hAnsi="Georgia"/>
          <w:sz w:val="24"/>
          <w:szCs w:val="24"/>
        </w:rPr>
        <w:t>ABSENT: None</w:t>
      </w:r>
    </w:p>
    <w:p w14:paraId="5C384F55" w14:textId="77777777" w:rsidR="00986552" w:rsidRPr="00986552" w:rsidRDefault="00986552" w:rsidP="00986552">
      <w:pPr>
        <w:spacing w:after="100" w:afterAutospacing="1" w:line="480" w:lineRule="auto"/>
        <w:ind w:firstLine="720"/>
        <w:contextualSpacing/>
        <w:rPr>
          <w:rFonts w:ascii="Georgia" w:hAnsi="Georgia"/>
          <w:sz w:val="24"/>
          <w:szCs w:val="24"/>
        </w:rPr>
      </w:pPr>
      <w:r w:rsidRPr="00986552">
        <w:rPr>
          <w:rFonts w:ascii="Georgia" w:hAnsi="Georgia"/>
          <w:sz w:val="24"/>
          <w:szCs w:val="24"/>
        </w:rPr>
        <w:t>ABSTAINED: None</w:t>
      </w:r>
    </w:p>
    <w:p w14:paraId="1DF272B8" w14:textId="77485B40" w:rsidR="0055302E" w:rsidRDefault="00986552" w:rsidP="00986552">
      <w:pPr>
        <w:spacing w:after="100" w:afterAutospacing="1" w:line="480" w:lineRule="auto"/>
        <w:ind w:firstLine="720"/>
        <w:contextualSpacing/>
        <w:rPr>
          <w:rFonts w:ascii="Georgia" w:hAnsi="Georgia"/>
          <w:sz w:val="24"/>
          <w:szCs w:val="24"/>
        </w:rPr>
      </w:pPr>
      <w:r w:rsidRPr="00986552">
        <w:rPr>
          <w:rFonts w:ascii="Georgia" w:hAnsi="Georgia"/>
          <w:sz w:val="24"/>
          <w:szCs w:val="24"/>
        </w:rPr>
        <w:t>By a roll call vote of 11 yeas, 0 nay, 0 absent and 0 abstained.  The motion passed by unanimous vote</w:t>
      </w:r>
      <w:r w:rsidR="0055302E" w:rsidRPr="0055302E">
        <w:rPr>
          <w:rFonts w:ascii="Georgia" w:hAnsi="Georgia"/>
          <w:sz w:val="24"/>
          <w:szCs w:val="24"/>
        </w:rPr>
        <w:t xml:space="preserve">.  </w:t>
      </w:r>
    </w:p>
    <w:bookmarkEnd w:id="4"/>
    <w:bookmarkEnd w:id="5"/>
    <w:p w14:paraId="6CA6818B" w14:textId="3E593F1F" w:rsidR="008F09B5" w:rsidRDefault="00D02E82" w:rsidP="00C92C8A">
      <w:pPr>
        <w:spacing w:after="100" w:afterAutospacing="1" w:line="480" w:lineRule="auto"/>
        <w:ind w:firstLine="720"/>
        <w:contextualSpacing/>
        <w:rPr>
          <w:rFonts w:ascii="Georgia" w:hAnsi="Georgia"/>
          <w:sz w:val="24"/>
          <w:szCs w:val="24"/>
        </w:rPr>
      </w:pPr>
      <w:r w:rsidRPr="00D02E82">
        <w:rPr>
          <w:rFonts w:ascii="Georgia" w:hAnsi="Georgia"/>
          <w:sz w:val="24"/>
          <w:szCs w:val="24"/>
        </w:rPr>
        <w:lastRenderedPageBreak/>
        <w:t>On motion of Commissioner</w:t>
      </w:r>
      <w:r w:rsidR="001B5E1B">
        <w:rPr>
          <w:rFonts w:ascii="Georgia" w:hAnsi="Georgia"/>
          <w:sz w:val="24"/>
          <w:szCs w:val="24"/>
        </w:rPr>
        <w:t xml:space="preserve"> Marlin Rogers</w:t>
      </w:r>
      <w:r w:rsidRPr="00D02E82">
        <w:rPr>
          <w:rFonts w:ascii="Georgia" w:hAnsi="Georgia"/>
          <w:sz w:val="24"/>
          <w:szCs w:val="24"/>
        </w:rPr>
        <w:t xml:space="preserve">, seconded by Commissioner </w:t>
      </w:r>
      <w:r w:rsidR="001B5E1B" w:rsidRPr="001B5E1B">
        <w:rPr>
          <w:rFonts w:ascii="Georgia" w:hAnsi="Georgia"/>
          <w:sz w:val="24"/>
          <w:szCs w:val="24"/>
        </w:rPr>
        <w:t>Arthur J. Bosworth, IV</w:t>
      </w:r>
      <w:r w:rsidRPr="00D02E82">
        <w:rPr>
          <w:rFonts w:ascii="Georgia" w:hAnsi="Georgia"/>
          <w:sz w:val="24"/>
          <w:szCs w:val="24"/>
        </w:rPr>
        <w:t>.</w:t>
      </w:r>
      <w:r w:rsidR="00842601">
        <w:rPr>
          <w:rFonts w:ascii="Georgia" w:hAnsi="Georgia"/>
          <w:sz w:val="24"/>
          <w:szCs w:val="24"/>
        </w:rPr>
        <w:t xml:space="preserve">, </w:t>
      </w:r>
      <w:r w:rsidR="008F09B5">
        <w:rPr>
          <w:rFonts w:ascii="Georgia" w:hAnsi="Georgia"/>
          <w:sz w:val="24"/>
          <w:szCs w:val="24"/>
        </w:rPr>
        <w:t xml:space="preserve">the following cash available for distribution of the month of </w:t>
      </w:r>
      <w:r w:rsidR="00E14D9F">
        <w:rPr>
          <w:rFonts w:ascii="Georgia" w:hAnsi="Georgia"/>
          <w:sz w:val="24"/>
          <w:szCs w:val="24"/>
        </w:rPr>
        <w:t>November 30</w:t>
      </w:r>
      <w:r w:rsidR="00484A2A">
        <w:rPr>
          <w:rFonts w:ascii="Georgia" w:hAnsi="Georgia"/>
          <w:sz w:val="24"/>
          <w:szCs w:val="24"/>
        </w:rPr>
        <w:t>, 202</w:t>
      </w:r>
      <w:r w:rsidR="00B834FB">
        <w:rPr>
          <w:rFonts w:ascii="Georgia" w:hAnsi="Georgia"/>
          <w:sz w:val="24"/>
          <w:szCs w:val="24"/>
        </w:rPr>
        <w:t>1</w:t>
      </w:r>
      <w:r w:rsidR="008F09B5">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14F8BF2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F264B1">
        <w:rPr>
          <w:rFonts w:ascii="Georgia" w:hAnsi="Georgia" w:cs="Courier New"/>
          <w:b/>
          <w:bCs/>
          <w:sz w:val="24"/>
          <w:szCs w:val="24"/>
        </w:rPr>
        <w:t>Dec</w:t>
      </w:r>
      <w:r w:rsidR="00D3076B">
        <w:rPr>
          <w:rFonts w:ascii="Georgia" w:hAnsi="Georgia" w:cs="Courier New"/>
          <w:b/>
          <w:bCs/>
          <w:sz w:val="24"/>
          <w:szCs w:val="24"/>
        </w:rPr>
        <w:t>.</w:t>
      </w:r>
      <w:r w:rsidR="00E737A5">
        <w:rPr>
          <w:rFonts w:ascii="Georgia" w:hAnsi="Georgia" w:cs="Courier New"/>
          <w:b/>
          <w:bCs/>
          <w:sz w:val="24"/>
          <w:szCs w:val="24"/>
        </w:rPr>
        <w:t xml:space="preserve"> 2021</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1B5E1B">
        <w:rPr>
          <w:rFonts w:ascii="Georgia" w:hAnsi="Georgia" w:cs="Courier New"/>
          <w:b/>
          <w:bCs/>
          <w:sz w:val="24"/>
          <w:szCs w:val="24"/>
        </w:rPr>
        <w:t xml:space="preserve">    </w:t>
      </w:r>
      <w:r w:rsidR="0005486E">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1B5E1B">
        <w:rPr>
          <w:rFonts w:ascii="Georgia" w:hAnsi="Georgia" w:cs="Courier New"/>
          <w:b/>
          <w:bCs/>
          <w:sz w:val="24"/>
          <w:szCs w:val="24"/>
        </w:rPr>
        <w:t>29,815.10</w:t>
      </w:r>
    </w:p>
    <w:p w14:paraId="5B2805D6" w14:textId="79E33EF7"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F264B1">
        <w:rPr>
          <w:rFonts w:ascii="Georgia" w:hAnsi="Georgia" w:cs="Courier New"/>
          <w:b/>
          <w:bCs/>
          <w:sz w:val="24"/>
          <w:szCs w:val="24"/>
        </w:rPr>
        <w:t>Jan</w:t>
      </w:r>
      <w:r w:rsidR="00D3076B">
        <w:rPr>
          <w:rFonts w:ascii="Georgia" w:hAnsi="Georgia" w:cs="Courier New"/>
          <w:b/>
          <w:bCs/>
          <w:sz w:val="24"/>
          <w:szCs w:val="24"/>
        </w:rPr>
        <w:t>.</w:t>
      </w:r>
    </w:p>
    <w:p w14:paraId="76CF9BA7" w14:textId="0BCC8B43"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1B5E1B">
        <w:rPr>
          <w:rFonts w:ascii="Georgia" w:hAnsi="Georgia" w:cs="Courier New"/>
          <w:b/>
          <w:bCs/>
          <w:sz w:val="24"/>
          <w:szCs w:val="24"/>
        </w:rPr>
        <w:t xml:space="preserve">      $ 1,310,598.29</w:t>
      </w:r>
      <w:r w:rsidR="00E737A5">
        <w:rPr>
          <w:rFonts w:ascii="Georgia" w:hAnsi="Georgia" w:cs="Courier New"/>
          <w:b/>
          <w:bCs/>
          <w:sz w:val="24"/>
          <w:szCs w:val="24"/>
        </w:rPr>
        <w:t xml:space="preserve"> </w:t>
      </w:r>
    </w:p>
    <w:p w14:paraId="500D20DD" w14:textId="6FB95A09"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8C291F">
        <w:rPr>
          <w:rFonts w:ascii="Georgia" w:hAnsi="Georgia" w:cs="Courier New"/>
          <w:b/>
          <w:bCs/>
          <w:sz w:val="24"/>
          <w:szCs w:val="24"/>
        </w:rPr>
        <w:t xml:space="preserve">  </w:t>
      </w:r>
      <w:r w:rsidR="001B5E1B">
        <w:rPr>
          <w:rFonts w:ascii="Georgia" w:hAnsi="Georgia" w:cs="Courier New"/>
          <w:b/>
          <w:bCs/>
          <w:sz w:val="24"/>
          <w:szCs w:val="24"/>
        </w:rPr>
        <w:t>21.70</w:t>
      </w:r>
    </w:p>
    <w:p w14:paraId="0E563F7A" w14:textId="6C76FE8B"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t xml:space="preserve">      </w:t>
      </w:r>
      <w:r w:rsidR="008E3932">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CA673D">
        <w:rPr>
          <w:rFonts w:ascii="Georgia" w:hAnsi="Georgia" w:cs="Courier New"/>
          <w:b/>
          <w:bCs/>
          <w:sz w:val="24"/>
          <w:szCs w:val="24"/>
        </w:rPr>
        <w:t xml:space="preserve"> </w:t>
      </w:r>
      <w:r w:rsidR="00D3076B">
        <w:rPr>
          <w:rFonts w:ascii="Georgia" w:hAnsi="Georgia" w:cs="Courier New"/>
          <w:b/>
          <w:bCs/>
          <w:sz w:val="24"/>
          <w:szCs w:val="24"/>
        </w:rPr>
        <w:t xml:space="preserve">  </w:t>
      </w:r>
      <w:r w:rsidR="001B5E1B">
        <w:rPr>
          <w:rFonts w:ascii="Georgia" w:hAnsi="Georgia" w:cs="Courier New"/>
          <w:b/>
          <w:bCs/>
          <w:sz w:val="24"/>
          <w:szCs w:val="24"/>
        </w:rPr>
        <w:t>250,000.00</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AC150D">
        <w:rPr>
          <w:rFonts w:ascii="Georgia" w:hAnsi="Georgia" w:cs="Courier New"/>
          <w:b/>
          <w:bCs/>
          <w:sz w:val="24"/>
          <w:szCs w:val="24"/>
        </w:rPr>
        <w:t xml:space="preserve"> </w:t>
      </w:r>
      <w:r w:rsidR="00F264B1">
        <w:rPr>
          <w:rFonts w:ascii="Georgia" w:hAnsi="Georgia" w:cs="Courier New"/>
          <w:b/>
          <w:bCs/>
          <w:sz w:val="24"/>
          <w:szCs w:val="24"/>
        </w:rPr>
        <w:t>318,539.47</w:t>
      </w:r>
    </w:p>
    <w:p w14:paraId="759E3962" w14:textId="60CA398A"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8E3932">
        <w:rPr>
          <w:rFonts w:ascii="Georgia" w:hAnsi="Georgia" w:cs="Courier New"/>
          <w:b/>
          <w:bCs/>
          <w:sz w:val="24"/>
          <w:szCs w:val="24"/>
        </w:rPr>
        <w:t xml:space="preserve">                         0.00</w:t>
      </w:r>
    </w:p>
    <w:p w14:paraId="22B28E76" w14:textId="4195AC3F"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F264B1">
        <w:rPr>
          <w:rFonts w:ascii="Georgia" w:hAnsi="Georgia" w:cs="Courier New"/>
          <w:b/>
          <w:bCs/>
          <w:sz w:val="24"/>
          <w:szCs w:val="24"/>
        </w:rPr>
        <w:t>JAN</w:t>
      </w:r>
      <w:r w:rsidR="005941D9">
        <w:rPr>
          <w:rFonts w:ascii="Georgia" w:hAnsi="Georgia" w:cs="Courier New"/>
          <w:b/>
          <w:bCs/>
          <w:sz w:val="24"/>
          <w:szCs w:val="24"/>
        </w:rPr>
        <w:t>. 3</w:t>
      </w:r>
      <w:r w:rsidR="008C291F">
        <w:rPr>
          <w:rFonts w:ascii="Georgia" w:hAnsi="Georgia" w:cs="Courier New"/>
          <w:b/>
          <w:bCs/>
          <w:sz w:val="24"/>
          <w:szCs w:val="24"/>
        </w:rPr>
        <w:t>1</w:t>
      </w:r>
      <w:r>
        <w:rPr>
          <w:rFonts w:ascii="Georgia" w:hAnsi="Georgia" w:cs="Courier New"/>
          <w:b/>
          <w:bCs/>
          <w:sz w:val="24"/>
          <w:szCs w:val="24"/>
        </w:rPr>
        <w:t>, 202</w:t>
      </w:r>
      <w:r w:rsidR="00473636">
        <w:rPr>
          <w:rFonts w:ascii="Georgia" w:hAnsi="Georgia" w:cs="Courier New"/>
          <w:b/>
          <w:bCs/>
          <w:sz w:val="24"/>
          <w:szCs w:val="24"/>
        </w:rPr>
        <w:t>1</w:t>
      </w:r>
      <w:r w:rsidR="00AC150D">
        <w:rPr>
          <w:rFonts w:ascii="Georgia" w:hAnsi="Georgia" w:cs="Courier New"/>
          <w:b/>
          <w:bCs/>
          <w:sz w:val="24"/>
          <w:szCs w:val="24"/>
        </w:rPr>
        <w:tab/>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1A6440">
        <w:rPr>
          <w:rFonts w:ascii="Georgia" w:hAnsi="Georgia" w:cs="Courier New"/>
          <w:b/>
          <w:bCs/>
          <w:sz w:val="24"/>
          <w:szCs w:val="24"/>
        </w:rPr>
        <w:t xml:space="preserve">  </w:t>
      </w:r>
      <w:r w:rsidR="00436581">
        <w:rPr>
          <w:rFonts w:ascii="Georgia" w:hAnsi="Georgia" w:cs="Courier New"/>
          <w:b/>
          <w:bCs/>
          <w:sz w:val="24"/>
          <w:szCs w:val="24"/>
        </w:rPr>
        <w:t xml:space="preserve"> </w:t>
      </w:r>
      <w:r w:rsidR="00E14D9F">
        <w:rPr>
          <w:rFonts w:ascii="Georgia" w:hAnsi="Georgia" w:cs="Courier New"/>
          <w:b/>
          <w:bCs/>
          <w:sz w:val="24"/>
          <w:szCs w:val="24"/>
        </w:rPr>
        <w:t xml:space="preserve"> </w:t>
      </w:r>
      <w:r w:rsidR="00B87116">
        <w:rPr>
          <w:rFonts w:ascii="Georgia" w:hAnsi="Georgia" w:cs="Courier New"/>
          <w:b/>
          <w:bCs/>
          <w:sz w:val="24"/>
          <w:szCs w:val="24"/>
        </w:rPr>
        <w:t xml:space="preserve">$ </w:t>
      </w:r>
      <w:r w:rsidR="00F264B1">
        <w:rPr>
          <w:rFonts w:ascii="Georgia" w:hAnsi="Georgia" w:cs="Courier New"/>
          <w:b/>
          <w:bCs/>
          <w:sz w:val="24"/>
          <w:szCs w:val="24"/>
        </w:rPr>
        <w:t>1,271,895.62</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297A6E92"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F264B1">
        <w:rPr>
          <w:rFonts w:ascii="Georgia" w:hAnsi="Georgia" w:cs="Courier New"/>
          <w:b/>
          <w:bCs/>
          <w:sz w:val="24"/>
          <w:szCs w:val="24"/>
        </w:rPr>
        <w:t>Dec</w:t>
      </w:r>
      <w:r w:rsidR="000764A9">
        <w:rPr>
          <w:rFonts w:ascii="Georgia" w:hAnsi="Georgia" w:cs="Courier New"/>
          <w:b/>
          <w:bCs/>
          <w:sz w:val="24"/>
          <w:szCs w:val="24"/>
        </w:rPr>
        <w:t>.</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5941D9">
        <w:rPr>
          <w:rFonts w:ascii="Georgia" w:hAnsi="Georgia" w:cs="Courier New"/>
          <w:b/>
          <w:bCs/>
          <w:sz w:val="24"/>
          <w:szCs w:val="24"/>
        </w:rPr>
        <w:t xml:space="preserve">           </w:t>
      </w:r>
      <w:r w:rsidR="003733C3">
        <w:rPr>
          <w:rFonts w:ascii="Georgia" w:hAnsi="Georgia" w:cs="Courier New"/>
          <w:b/>
          <w:bCs/>
          <w:sz w:val="24"/>
          <w:szCs w:val="24"/>
        </w:rPr>
        <w:t xml:space="preserve"> </w:t>
      </w:r>
      <w:r w:rsidR="00E14D9F">
        <w:rPr>
          <w:rFonts w:ascii="Georgia" w:hAnsi="Georgia" w:cs="Courier New"/>
          <w:b/>
          <w:bCs/>
          <w:sz w:val="24"/>
          <w:szCs w:val="24"/>
        </w:rPr>
        <w:t xml:space="preserve"> </w:t>
      </w:r>
      <w:r w:rsidR="00F264B1">
        <w:rPr>
          <w:rFonts w:ascii="Georgia" w:hAnsi="Georgia" w:cs="Courier New"/>
          <w:b/>
          <w:bCs/>
          <w:sz w:val="24"/>
          <w:szCs w:val="24"/>
        </w:rPr>
        <w:t xml:space="preserve"> </w:t>
      </w:r>
      <w:r w:rsidR="008C291F">
        <w:rPr>
          <w:rFonts w:ascii="Georgia" w:hAnsi="Georgia" w:cs="Courier New"/>
          <w:b/>
          <w:bCs/>
          <w:sz w:val="24"/>
          <w:szCs w:val="24"/>
        </w:rPr>
        <w:t>2,</w:t>
      </w:r>
      <w:r w:rsidR="00F264B1">
        <w:rPr>
          <w:rFonts w:ascii="Georgia" w:hAnsi="Georgia" w:cs="Courier New"/>
          <w:b/>
          <w:bCs/>
          <w:sz w:val="24"/>
          <w:szCs w:val="24"/>
        </w:rPr>
        <w:t>793,508.15</w:t>
      </w:r>
    </w:p>
    <w:p w14:paraId="436ECA12" w14:textId="58A5EC1E"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587563">
        <w:rPr>
          <w:rFonts w:ascii="Georgia" w:hAnsi="Georgia" w:cs="Courier New"/>
          <w:b/>
          <w:bCs/>
          <w:sz w:val="24"/>
          <w:szCs w:val="24"/>
        </w:rPr>
        <w:t xml:space="preserve">    </w:t>
      </w:r>
      <w:r w:rsidR="003733C3">
        <w:rPr>
          <w:rFonts w:ascii="Georgia" w:hAnsi="Georgia" w:cs="Courier New"/>
          <w:b/>
          <w:bCs/>
          <w:sz w:val="24"/>
          <w:szCs w:val="24"/>
        </w:rPr>
        <w:t xml:space="preserve">            </w:t>
      </w:r>
      <w:r w:rsidR="00587563">
        <w:rPr>
          <w:rFonts w:ascii="Georgia" w:hAnsi="Georgia" w:cs="Courier New"/>
          <w:b/>
          <w:bCs/>
          <w:sz w:val="24"/>
          <w:szCs w:val="24"/>
        </w:rPr>
        <w:t xml:space="preserve"> </w:t>
      </w:r>
      <w:r w:rsidR="001E0361">
        <w:rPr>
          <w:rFonts w:ascii="Georgia" w:hAnsi="Georgia" w:cs="Courier New"/>
          <w:b/>
          <w:bCs/>
          <w:sz w:val="24"/>
          <w:szCs w:val="24"/>
        </w:rPr>
        <w:t xml:space="preserve">  </w:t>
      </w:r>
      <w:r w:rsidR="003733C3">
        <w:rPr>
          <w:rFonts w:ascii="Georgia" w:hAnsi="Georgia" w:cs="Courier New"/>
          <w:b/>
          <w:bCs/>
          <w:sz w:val="24"/>
          <w:szCs w:val="24"/>
        </w:rPr>
        <w:t>0.00</w:t>
      </w:r>
    </w:p>
    <w:p w14:paraId="0C4ADA4D" w14:textId="7CD9338E"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A644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CA673D">
        <w:rPr>
          <w:rFonts w:ascii="Georgia" w:hAnsi="Georgia" w:cs="Courier New"/>
          <w:b/>
          <w:bCs/>
          <w:sz w:val="24"/>
          <w:szCs w:val="24"/>
        </w:rPr>
        <w:t xml:space="preserve"> </w:t>
      </w:r>
      <w:r w:rsidR="009A2ACC">
        <w:rPr>
          <w:rFonts w:ascii="Georgia" w:hAnsi="Georgia" w:cs="Courier New"/>
          <w:b/>
          <w:bCs/>
          <w:sz w:val="24"/>
          <w:szCs w:val="24"/>
        </w:rPr>
        <w:t xml:space="preserve">    </w:t>
      </w:r>
      <w:r w:rsidR="00F264B1">
        <w:rPr>
          <w:rFonts w:ascii="Georgia" w:hAnsi="Georgia" w:cs="Courier New"/>
          <w:b/>
          <w:bCs/>
          <w:sz w:val="24"/>
          <w:szCs w:val="24"/>
        </w:rPr>
        <w:t>250,000.00</w:t>
      </w:r>
    </w:p>
    <w:p w14:paraId="34E60AEE" w14:textId="7C1A8C30"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071D83">
        <w:rPr>
          <w:rFonts w:ascii="Georgia" w:hAnsi="Georgia" w:cs="Courier New"/>
          <w:b/>
          <w:bCs/>
          <w:sz w:val="24"/>
          <w:szCs w:val="24"/>
        </w:rPr>
        <w:t xml:space="preserve"> </w:t>
      </w:r>
      <w:r w:rsidR="0005486E">
        <w:rPr>
          <w:rFonts w:ascii="Georgia" w:hAnsi="Georgia" w:cs="Courier New"/>
          <w:b/>
          <w:bCs/>
          <w:sz w:val="24"/>
          <w:szCs w:val="24"/>
        </w:rPr>
        <w:t xml:space="preserve"> </w:t>
      </w:r>
      <w:r w:rsidR="00473636">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CA673D">
        <w:rPr>
          <w:rFonts w:ascii="Georgia" w:hAnsi="Georgia" w:cs="Courier New"/>
          <w:b/>
          <w:bCs/>
          <w:sz w:val="24"/>
          <w:szCs w:val="24"/>
        </w:rPr>
        <w:t xml:space="preserve">  </w:t>
      </w:r>
      <w:r w:rsidR="00F264B1">
        <w:rPr>
          <w:rFonts w:ascii="Georgia" w:hAnsi="Georgia" w:cs="Courier New"/>
          <w:b/>
          <w:bCs/>
          <w:sz w:val="24"/>
          <w:szCs w:val="24"/>
        </w:rPr>
        <w:t>115.74</w:t>
      </w:r>
    </w:p>
    <w:p w14:paraId="1C4F7957" w14:textId="6547F0D4"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F264B1">
        <w:rPr>
          <w:rFonts w:ascii="Georgia" w:hAnsi="Georgia" w:cs="Courier New"/>
          <w:b/>
          <w:bCs/>
          <w:sz w:val="24"/>
          <w:szCs w:val="24"/>
        </w:rPr>
        <w:t>JAN</w:t>
      </w:r>
      <w:r w:rsidR="005941D9">
        <w:rPr>
          <w:rFonts w:ascii="Georgia" w:hAnsi="Georgia" w:cs="Courier New"/>
          <w:b/>
          <w:bCs/>
          <w:sz w:val="24"/>
          <w:szCs w:val="24"/>
        </w:rPr>
        <w:t>. 3</w:t>
      </w:r>
      <w:r w:rsidR="009A2ACC">
        <w:rPr>
          <w:rFonts w:ascii="Georgia" w:hAnsi="Georgia" w:cs="Courier New"/>
          <w:b/>
          <w:bCs/>
          <w:sz w:val="24"/>
          <w:szCs w:val="24"/>
        </w:rPr>
        <w:t>1</w:t>
      </w:r>
      <w:r w:rsidR="00CC7602">
        <w:rPr>
          <w:rFonts w:ascii="Georgia" w:hAnsi="Georgia" w:cs="Courier New"/>
          <w:b/>
          <w:bCs/>
          <w:sz w:val="24"/>
          <w:szCs w:val="24"/>
        </w:rPr>
        <w:t>, 202</w:t>
      </w:r>
      <w:r w:rsidR="00071D83">
        <w:rPr>
          <w:rFonts w:ascii="Georgia" w:hAnsi="Georgia" w:cs="Courier New"/>
          <w:b/>
          <w:bCs/>
          <w:sz w:val="24"/>
          <w:szCs w:val="24"/>
        </w:rPr>
        <w:t>1</w:t>
      </w:r>
      <w:r w:rsidRPr="00054E8F">
        <w:rPr>
          <w:rFonts w:ascii="Georgia" w:hAnsi="Georgia" w:cs="Courier New"/>
          <w:b/>
          <w:bCs/>
          <w:sz w:val="24"/>
          <w:szCs w:val="24"/>
        </w:rPr>
        <w:t xml:space="preserve">   </w:t>
      </w:r>
      <w:r>
        <w:rPr>
          <w:rFonts w:ascii="Georgia" w:hAnsi="Georgia" w:cs="Courier New"/>
          <w:b/>
          <w:bCs/>
          <w:sz w:val="24"/>
          <w:szCs w:val="24"/>
        </w:rPr>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CA673D">
        <w:rPr>
          <w:rFonts w:ascii="Georgia" w:hAnsi="Georgia" w:cs="Courier New"/>
          <w:b/>
          <w:bCs/>
          <w:sz w:val="24"/>
          <w:szCs w:val="24"/>
        </w:rPr>
        <w:t xml:space="preserve"> </w:t>
      </w:r>
      <w:r w:rsidR="000764A9">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E14D9F">
        <w:rPr>
          <w:rFonts w:ascii="Georgia" w:hAnsi="Georgia" w:cs="Courier New"/>
          <w:b/>
          <w:bCs/>
          <w:sz w:val="24"/>
          <w:szCs w:val="24"/>
        </w:rPr>
        <w:t>2,</w:t>
      </w:r>
      <w:r w:rsidR="00F264B1">
        <w:rPr>
          <w:rFonts w:ascii="Georgia" w:hAnsi="Georgia" w:cs="Courier New"/>
          <w:b/>
          <w:bCs/>
          <w:sz w:val="24"/>
          <w:szCs w:val="24"/>
        </w:rPr>
        <w:t>543,623.89</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4600B7B4"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A10567">
        <w:rPr>
          <w:rFonts w:ascii="Georgia" w:hAnsi="Georgia" w:cs="Courier New"/>
          <w:b/>
          <w:bCs/>
          <w:sz w:val="24"/>
          <w:szCs w:val="24"/>
        </w:rPr>
        <w:t>5,</w:t>
      </w:r>
      <w:r w:rsidR="00F264B1">
        <w:rPr>
          <w:rFonts w:ascii="Georgia" w:hAnsi="Georgia" w:cs="Courier New"/>
          <w:b/>
          <w:bCs/>
          <w:sz w:val="24"/>
          <w:szCs w:val="24"/>
        </w:rPr>
        <w:t>325,267.59</w:t>
      </w:r>
    </w:p>
    <w:p w14:paraId="37D726D1" w14:textId="53F8FFFC" w:rsidR="00335F2B" w:rsidRDefault="00335F2B" w:rsidP="00BD2C88">
      <w:pPr>
        <w:rPr>
          <w:rFonts w:ascii="Georgia" w:hAnsi="Georgia" w:cs="Courier New"/>
          <w:b/>
          <w:bCs/>
          <w:sz w:val="24"/>
          <w:szCs w:val="24"/>
        </w:rPr>
      </w:pPr>
    </w:p>
    <w:p w14:paraId="12813B25" w14:textId="1A4ECDB8"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F264B1">
        <w:rPr>
          <w:rFonts w:ascii="Georgia" w:hAnsi="Georgia" w:cs="Courier New"/>
          <w:b/>
          <w:bCs/>
          <w:sz w:val="24"/>
          <w:szCs w:val="24"/>
        </w:rPr>
        <w:t>JAN</w:t>
      </w:r>
      <w:r w:rsidR="005941D9">
        <w:rPr>
          <w:rFonts w:ascii="Georgia" w:hAnsi="Georgia" w:cs="Courier New"/>
          <w:b/>
          <w:bCs/>
          <w:sz w:val="24"/>
          <w:szCs w:val="24"/>
        </w:rPr>
        <w:t>. 3</w:t>
      </w:r>
      <w:r w:rsidR="009A2ACC">
        <w:rPr>
          <w:rFonts w:ascii="Georgia" w:hAnsi="Georgia" w:cs="Courier New"/>
          <w:b/>
          <w:bCs/>
          <w:sz w:val="24"/>
          <w:szCs w:val="24"/>
        </w:rPr>
        <w:t>1</w:t>
      </w:r>
      <w:r>
        <w:rPr>
          <w:rFonts w:ascii="Georgia" w:hAnsi="Georgia" w:cs="Courier New"/>
          <w:b/>
          <w:bCs/>
          <w:sz w:val="24"/>
          <w:szCs w:val="24"/>
        </w:rPr>
        <w:t>, 202</w:t>
      </w:r>
      <w:r w:rsidR="00071D83">
        <w:rPr>
          <w:rFonts w:ascii="Georgia" w:hAnsi="Georgia" w:cs="Courier New"/>
          <w:b/>
          <w:bCs/>
          <w:sz w:val="24"/>
          <w:szCs w:val="24"/>
        </w:rPr>
        <w:t xml:space="preserve">1 </w:t>
      </w:r>
      <w:r w:rsidR="00436581">
        <w:rPr>
          <w:rFonts w:ascii="Georgia" w:hAnsi="Georgia" w:cs="Courier New"/>
          <w:b/>
          <w:bCs/>
          <w:sz w:val="24"/>
          <w:szCs w:val="24"/>
        </w:rPr>
        <w:tab/>
        <w:t xml:space="preserve"> </w:t>
      </w:r>
      <w:r w:rsidR="00AC150D">
        <w:rPr>
          <w:rFonts w:ascii="Georgia" w:hAnsi="Georgia" w:cs="Courier New"/>
          <w:b/>
          <w:bCs/>
          <w:sz w:val="24"/>
          <w:szCs w:val="24"/>
        </w:rPr>
        <w:t xml:space="preserve"> </w:t>
      </w:r>
      <w:r w:rsidR="005941D9">
        <w:rPr>
          <w:rFonts w:ascii="Georgia" w:hAnsi="Georgia" w:cs="Courier New"/>
          <w:b/>
          <w:bCs/>
          <w:sz w:val="24"/>
          <w:szCs w:val="24"/>
        </w:rPr>
        <w:t xml:space="preserve"> </w:t>
      </w:r>
      <w:r w:rsidR="00F264B1">
        <w:rPr>
          <w:rFonts w:ascii="Georgia" w:hAnsi="Georgia" w:cs="Courier New"/>
          <w:b/>
          <w:bCs/>
          <w:sz w:val="24"/>
          <w:szCs w:val="24"/>
        </w:rPr>
        <w:t xml:space="preserve"> </w:t>
      </w:r>
      <w:r w:rsidR="000764A9">
        <w:rPr>
          <w:rFonts w:ascii="Georgia" w:hAnsi="Georgia" w:cs="Courier New"/>
          <w:b/>
          <w:bCs/>
          <w:sz w:val="24"/>
          <w:szCs w:val="24"/>
        </w:rPr>
        <w:t xml:space="preserve"> </w:t>
      </w:r>
      <w:r>
        <w:rPr>
          <w:rFonts w:ascii="Georgia" w:hAnsi="Georgia" w:cs="Courier New"/>
          <w:b/>
          <w:bCs/>
          <w:sz w:val="24"/>
          <w:szCs w:val="24"/>
        </w:rPr>
        <w:t xml:space="preserve">$ </w:t>
      </w:r>
      <w:r w:rsidR="00F264B1">
        <w:rPr>
          <w:rFonts w:ascii="Georgia" w:hAnsi="Georgia" w:cs="Courier New"/>
          <w:b/>
          <w:bCs/>
          <w:sz w:val="24"/>
          <w:szCs w:val="24"/>
        </w:rPr>
        <w:t>9,140,787.10</w:t>
      </w:r>
    </w:p>
    <w:p w14:paraId="2FEEB528" w14:textId="77777777" w:rsidR="00054E8F" w:rsidRDefault="00054E8F" w:rsidP="00BD2C88">
      <w:pPr>
        <w:rPr>
          <w:rFonts w:ascii="Georgia" w:hAnsi="Georgia" w:cs="Courier New"/>
          <w:b/>
          <w:bCs/>
          <w:sz w:val="24"/>
          <w:szCs w:val="24"/>
        </w:rPr>
      </w:pPr>
    </w:p>
    <w:p w14:paraId="388264DC" w14:textId="1F6284AD" w:rsidR="00D3076B" w:rsidRPr="00375DB9" w:rsidRDefault="00054E8F" w:rsidP="00D3076B">
      <w:pPr>
        <w:spacing w:after="100" w:afterAutospacing="1" w:line="480" w:lineRule="auto"/>
        <w:contextualSpacing/>
        <w:rPr>
          <w:rFonts w:ascii="Georgia" w:hAnsi="Georgia"/>
          <w:sz w:val="24"/>
          <w:szCs w:val="24"/>
        </w:rPr>
      </w:pPr>
      <w:r>
        <w:rPr>
          <w:rFonts w:ascii="Georgia" w:hAnsi="Georgia" w:cs="Courier New"/>
          <w:bCs/>
          <w:sz w:val="24"/>
          <w:szCs w:val="24"/>
        </w:rPr>
        <w:tab/>
      </w:r>
      <w:bookmarkStart w:id="6" w:name="_Hlk21419562"/>
      <w:r w:rsidR="0005486E">
        <w:rPr>
          <w:rFonts w:ascii="Georgia" w:hAnsi="Georgia" w:cs="Courier New"/>
          <w:bCs/>
          <w:sz w:val="24"/>
          <w:szCs w:val="24"/>
        </w:rPr>
        <w:t xml:space="preserve">No public comments were made. </w:t>
      </w:r>
      <w:r w:rsidR="00754A44">
        <w:rPr>
          <w:rFonts w:ascii="Georgia" w:hAnsi="Georgia" w:cs="Courier New"/>
          <w:bCs/>
          <w:sz w:val="24"/>
          <w:szCs w:val="24"/>
        </w:rPr>
        <w:t xml:space="preserve"> Mr. Donald Henry, Executive Director, acknowledged attorney, Mr. Larry Buquoi for doing a great job for almost 20 years of service with the district and wish him the best for his retirement.  Mr. Henry also explained to the Board that the cash status may look different from last year due to all ad valorem taxes are not in as of yet.</w:t>
      </w:r>
      <w:r w:rsidR="0005486E">
        <w:rPr>
          <w:rFonts w:ascii="Georgia" w:hAnsi="Georgia" w:cs="Courier New"/>
          <w:bCs/>
          <w:sz w:val="24"/>
          <w:szCs w:val="24"/>
        </w:rPr>
        <w:t xml:space="preserve"> </w:t>
      </w:r>
      <w:r w:rsidR="00754A44">
        <w:rPr>
          <w:rFonts w:ascii="Georgia" w:hAnsi="Georgia" w:cs="Courier New"/>
          <w:bCs/>
          <w:sz w:val="24"/>
          <w:szCs w:val="24"/>
        </w:rPr>
        <w:t xml:space="preserve">  </w:t>
      </w:r>
      <w:r w:rsidR="00D3076B">
        <w:rPr>
          <w:rFonts w:ascii="Georgia" w:hAnsi="Georgia"/>
          <w:sz w:val="24"/>
          <w:szCs w:val="24"/>
        </w:rPr>
        <w:t>P</w:t>
      </w:r>
      <w:r w:rsidR="00D3076B" w:rsidRPr="00375DB9">
        <w:rPr>
          <w:rFonts w:ascii="Georgia" w:hAnsi="Georgia"/>
          <w:sz w:val="24"/>
          <w:szCs w:val="24"/>
        </w:rPr>
        <w:t xml:space="preserve">resident </w:t>
      </w:r>
      <w:r w:rsidR="00D3076B">
        <w:rPr>
          <w:rFonts w:ascii="Georgia" w:hAnsi="Georgia"/>
          <w:sz w:val="24"/>
          <w:szCs w:val="24"/>
        </w:rPr>
        <w:t>Matherne</w:t>
      </w:r>
      <w:r w:rsidR="00D3076B" w:rsidRPr="00375DB9">
        <w:rPr>
          <w:rFonts w:ascii="Georgia" w:hAnsi="Georgia"/>
          <w:sz w:val="24"/>
          <w:szCs w:val="24"/>
        </w:rPr>
        <w:t xml:space="preserve"> called for a roll call vote.  Roll call vote thereon as follows:</w:t>
      </w:r>
    </w:p>
    <w:p w14:paraId="730E5EA7"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YEAS:</w:t>
      </w:r>
      <w:r w:rsidRPr="00986552">
        <w:rPr>
          <w:rFonts w:ascii="Georgia" w:hAnsi="Georgia"/>
          <w:sz w:val="24"/>
          <w:szCs w:val="24"/>
        </w:rPr>
        <w:tab/>
      </w:r>
    </w:p>
    <w:p w14:paraId="09522DB3"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Michael McKinney, Sr.</w:t>
      </w:r>
      <w:r w:rsidRPr="00986552">
        <w:rPr>
          <w:rFonts w:ascii="Georgia" w:hAnsi="Georgia"/>
          <w:sz w:val="24"/>
          <w:szCs w:val="24"/>
        </w:rPr>
        <w:tab/>
      </w:r>
    </w:p>
    <w:p w14:paraId="30AFD769"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Arthur Bosworth IV</w:t>
      </w:r>
    </w:p>
    <w:p w14:paraId="64E7B780"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Larry Sorapuru</w:t>
      </w:r>
    </w:p>
    <w:p w14:paraId="287799F8"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Russell Loupe</w:t>
      </w:r>
    </w:p>
    <w:p w14:paraId="0F5A8B39"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Gary Watson</w:t>
      </w:r>
    </w:p>
    <w:p w14:paraId="1F9BD22A"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Jeffery Henry</w:t>
      </w:r>
    </w:p>
    <w:p w14:paraId="37DA6189"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Craig Carter</w:t>
      </w:r>
    </w:p>
    <w:p w14:paraId="4FDC9B29"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James P. Jasmin</w:t>
      </w:r>
    </w:p>
    <w:p w14:paraId="5D395E4B"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Marlin Rogers</w:t>
      </w:r>
    </w:p>
    <w:p w14:paraId="7CE33A62"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Kevin Hebert</w:t>
      </w:r>
    </w:p>
    <w:p w14:paraId="3443CB52"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Eric Matherne</w:t>
      </w:r>
    </w:p>
    <w:p w14:paraId="27DBDD3C"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lastRenderedPageBreak/>
        <w:t>NAYS: None</w:t>
      </w:r>
    </w:p>
    <w:p w14:paraId="38C31579"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ABSENT: None</w:t>
      </w:r>
    </w:p>
    <w:p w14:paraId="2F1B9228"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ABSTAINED: None</w:t>
      </w:r>
    </w:p>
    <w:p w14:paraId="0ECCF67F" w14:textId="4FC2E225" w:rsidR="00F672A2" w:rsidRDefault="00986552" w:rsidP="00986552">
      <w:pPr>
        <w:spacing w:after="100" w:afterAutospacing="1" w:line="480" w:lineRule="auto"/>
        <w:contextualSpacing/>
        <w:rPr>
          <w:rFonts w:ascii="Georgia" w:hAnsi="Georgia" w:cs="Courier New"/>
          <w:bCs/>
          <w:sz w:val="24"/>
          <w:szCs w:val="24"/>
        </w:rPr>
      </w:pPr>
      <w:r w:rsidRPr="00986552">
        <w:rPr>
          <w:rFonts w:ascii="Georgia" w:hAnsi="Georgia"/>
          <w:sz w:val="24"/>
          <w:szCs w:val="24"/>
        </w:rPr>
        <w:t>By a roll call vote of 11 yeas, 0 nay, 0 absent and 0 abstained.  The motion passed by unanimous vote</w:t>
      </w:r>
      <w:r w:rsidR="00F672A2" w:rsidRPr="00F672A2">
        <w:rPr>
          <w:rFonts w:ascii="Georgia" w:hAnsi="Georgia" w:cs="Courier New"/>
          <w:bCs/>
          <w:sz w:val="24"/>
          <w:szCs w:val="24"/>
        </w:rPr>
        <w:t xml:space="preserve">.  </w:t>
      </w:r>
    </w:p>
    <w:p w14:paraId="3E4C917F" w14:textId="4C56E094" w:rsidR="001A1AFE" w:rsidRPr="001A1AFE" w:rsidRDefault="00D705C1" w:rsidP="00806060">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7" w:name="_Hlk53403130"/>
      <w:bookmarkStart w:id="8" w:name="_Hlk79417848"/>
      <w:r w:rsidR="001A1AFE" w:rsidRPr="001A1AFE">
        <w:rPr>
          <w:rFonts w:ascii="Georgia" w:hAnsi="Georgia" w:cs="Courier New"/>
          <w:bCs/>
          <w:sz w:val="24"/>
          <w:szCs w:val="24"/>
        </w:rPr>
        <w:t>On motion of Commissioner</w:t>
      </w:r>
      <w:r w:rsidR="00822E93">
        <w:rPr>
          <w:rFonts w:ascii="Georgia" w:hAnsi="Georgia" w:cs="Courier New"/>
          <w:bCs/>
          <w:sz w:val="24"/>
          <w:szCs w:val="24"/>
        </w:rPr>
        <w:t xml:space="preserve"> </w:t>
      </w:r>
      <w:r w:rsidR="00264C02">
        <w:rPr>
          <w:rFonts w:ascii="Georgia" w:hAnsi="Georgia" w:cs="Courier New"/>
          <w:bCs/>
          <w:sz w:val="24"/>
          <w:szCs w:val="24"/>
        </w:rPr>
        <w:t>Marlin Rogers</w:t>
      </w:r>
      <w:r w:rsidR="001C4075">
        <w:rPr>
          <w:rFonts w:ascii="Georgia" w:hAnsi="Georgia" w:cs="Courier New"/>
          <w:bCs/>
          <w:sz w:val="24"/>
          <w:szCs w:val="24"/>
        </w:rPr>
        <w:t>,</w:t>
      </w:r>
      <w:r w:rsidR="001A1AFE" w:rsidRPr="001A1AFE">
        <w:rPr>
          <w:rFonts w:ascii="Georgia" w:hAnsi="Georgia" w:cs="Courier New"/>
          <w:bCs/>
          <w:sz w:val="24"/>
          <w:szCs w:val="24"/>
        </w:rPr>
        <w:t xml:space="preserve"> seconded by </w:t>
      </w:r>
      <w:r w:rsidR="001A1AFE">
        <w:rPr>
          <w:rFonts w:ascii="Georgia" w:hAnsi="Georgia" w:cs="Courier New"/>
          <w:bCs/>
          <w:sz w:val="24"/>
          <w:szCs w:val="24"/>
        </w:rPr>
        <w:t xml:space="preserve">Commissioner </w:t>
      </w:r>
      <w:r w:rsidR="00576D66">
        <w:rPr>
          <w:rFonts w:ascii="Georgia" w:hAnsi="Georgia" w:cs="Courier New"/>
          <w:bCs/>
          <w:sz w:val="24"/>
          <w:szCs w:val="24"/>
        </w:rPr>
        <w:t>Arthur J. Bosworth, IV</w:t>
      </w:r>
      <w:r w:rsidR="00822E93">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r w:rsidR="009F76C5">
        <w:rPr>
          <w:rFonts w:ascii="Georgia" w:hAnsi="Georgia" w:cs="Courier New"/>
          <w:bCs/>
          <w:sz w:val="24"/>
          <w:szCs w:val="24"/>
        </w:rPr>
        <w:t xml:space="preserve"> </w:t>
      </w:r>
      <w:r w:rsidR="009F76C5" w:rsidRPr="009F76C5">
        <w:rPr>
          <w:rFonts w:ascii="Georgia" w:hAnsi="Georgia" w:cs="Courier New"/>
          <w:bCs/>
          <w:sz w:val="24"/>
          <w:szCs w:val="24"/>
        </w:rPr>
        <w:t>and unanimously approved</w:t>
      </w:r>
      <w:r w:rsidR="001A1AFE" w:rsidRPr="001A1AFE">
        <w:rPr>
          <w:rFonts w:ascii="Georgia" w:hAnsi="Georgia" w:cs="Courier New"/>
          <w:bCs/>
          <w:sz w:val="24"/>
          <w:szCs w:val="24"/>
        </w:rPr>
        <w:t>.</w:t>
      </w:r>
    </w:p>
    <w:p w14:paraId="13ADEEFF" w14:textId="6659E6A9" w:rsidR="001A1AFE" w:rsidRDefault="001A1AFE" w:rsidP="001C4075">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w:t>
      </w:r>
      <w:bookmarkEnd w:id="7"/>
      <w:r w:rsidRPr="001A1AFE">
        <w:rPr>
          <w:rFonts w:ascii="Georgia" w:hAnsi="Georgia" w:cs="Courier New"/>
          <w:bCs/>
          <w:sz w:val="24"/>
          <w:szCs w:val="24"/>
        </w:rPr>
        <w:t xml:space="preserve">Board of Commissioners </w:t>
      </w:r>
      <w:r w:rsidR="00B72402" w:rsidRPr="00B72402">
        <w:rPr>
          <w:rFonts w:ascii="Georgia" w:hAnsi="Georgia" w:cs="Courier New"/>
          <w:bCs/>
          <w:sz w:val="24"/>
          <w:szCs w:val="24"/>
        </w:rPr>
        <w:t xml:space="preserve">approve the </w:t>
      </w:r>
      <w:r w:rsidR="00023BFB" w:rsidRPr="00023BFB">
        <w:rPr>
          <w:rFonts w:ascii="Georgia" w:hAnsi="Georgia" w:cs="Courier New"/>
          <w:bCs/>
          <w:sz w:val="24"/>
          <w:szCs w:val="24"/>
        </w:rPr>
        <w:t xml:space="preserve">Right of </w:t>
      </w:r>
      <w:r w:rsidR="00576D66" w:rsidRPr="00576D66">
        <w:rPr>
          <w:rFonts w:ascii="Georgia" w:hAnsi="Georgia" w:cs="Courier New"/>
          <w:bCs/>
          <w:sz w:val="24"/>
          <w:szCs w:val="24"/>
        </w:rPr>
        <w:t>Entry to the Ellington levee so that St. Charles Parish can begin construction on the West Bank Hurricane Protection Levee – Kellogg Pump Station T-Wall</w:t>
      </w:r>
      <w:r w:rsidR="00023BFB">
        <w:rPr>
          <w:rFonts w:ascii="Georgia" w:hAnsi="Georgia" w:cs="Courier New"/>
          <w:bCs/>
          <w:sz w:val="24"/>
          <w:szCs w:val="24"/>
        </w:rPr>
        <w:t>.</w:t>
      </w:r>
    </w:p>
    <w:p w14:paraId="34878628" w14:textId="237A33C8" w:rsidR="00822E93" w:rsidRPr="00375DB9" w:rsidRDefault="00E6777B" w:rsidP="00723206">
      <w:pPr>
        <w:spacing w:line="480" w:lineRule="auto"/>
        <w:ind w:firstLine="720"/>
        <w:rPr>
          <w:rFonts w:ascii="Georgia" w:hAnsi="Georgia"/>
          <w:sz w:val="24"/>
          <w:szCs w:val="24"/>
        </w:rPr>
      </w:pPr>
      <w:bookmarkStart w:id="9" w:name="_Hlk69137949"/>
      <w:bookmarkEnd w:id="8"/>
      <w:r>
        <w:rPr>
          <w:rFonts w:ascii="Georgia" w:hAnsi="Georgia"/>
          <w:sz w:val="24"/>
          <w:szCs w:val="24"/>
        </w:rPr>
        <w:t xml:space="preserve">Ms. Jane Dufour explained that they are close to finishing their work for the Sunset Levee Lift.  </w:t>
      </w:r>
      <w:r w:rsidR="00C401ED">
        <w:rPr>
          <w:rFonts w:ascii="Georgia" w:hAnsi="Georgia"/>
          <w:sz w:val="24"/>
          <w:szCs w:val="24"/>
        </w:rPr>
        <w:t>Most of the scope that is left is the second Chevron agreement.</w:t>
      </w:r>
      <w:r>
        <w:rPr>
          <w:rFonts w:ascii="Georgia" w:hAnsi="Georgia"/>
          <w:sz w:val="24"/>
          <w:szCs w:val="24"/>
        </w:rPr>
        <w:t xml:space="preserve">  </w:t>
      </w:r>
      <w:r w:rsidR="00822E93">
        <w:rPr>
          <w:rFonts w:ascii="Georgia" w:hAnsi="Georgia"/>
          <w:sz w:val="24"/>
          <w:szCs w:val="24"/>
        </w:rPr>
        <w:t>P</w:t>
      </w:r>
      <w:r w:rsidR="00822E93" w:rsidRPr="00375DB9">
        <w:rPr>
          <w:rFonts w:ascii="Georgia" w:hAnsi="Georgia"/>
          <w:sz w:val="24"/>
          <w:szCs w:val="24"/>
        </w:rPr>
        <w:t xml:space="preserve">resident </w:t>
      </w:r>
      <w:r w:rsidR="00822E93">
        <w:rPr>
          <w:rFonts w:ascii="Georgia" w:hAnsi="Georgia"/>
          <w:sz w:val="24"/>
          <w:szCs w:val="24"/>
        </w:rPr>
        <w:t>Matherne</w:t>
      </w:r>
      <w:r w:rsidR="00822E93" w:rsidRPr="00375DB9">
        <w:rPr>
          <w:rFonts w:ascii="Georgia" w:hAnsi="Georgia"/>
          <w:sz w:val="24"/>
          <w:szCs w:val="24"/>
        </w:rPr>
        <w:t xml:space="preserve"> called for a roll call vote.  Roll call vote thereon as follows:</w:t>
      </w:r>
    </w:p>
    <w:p w14:paraId="0FE8B37A"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YEAS:</w:t>
      </w:r>
      <w:r w:rsidRPr="00986552">
        <w:rPr>
          <w:rFonts w:ascii="Georgia" w:hAnsi="Georgia"/>
          <w:sz w:val="24"/>
          <w:szCs w:val="24"/>
        </w:rPr>
        <w:tab/>
      </w:r>
    </w:p>
    <w:p w14:paraId="6D3A0125"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Michael McKinney, Sr.</w:t>
      </w:r>
      <w:r w:rsidRPr="00986552">
        <w:rPr>
          <w:rFonts w:ascii="Georgia" w:hAnsi="Georgia"/>
          <w:sz w:val="24"/>
          <w:szCs w:val="24"/>
        </w:rPr>
        <w:tab/>
      </w:r>
    </w:p>
    <w:p w14:paraId="654AE0A0"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Arthur Bosworth IV</w:t>
      </w:r>
    </w:p>
    <w:p w14:paraId="04984174"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Larry Sorapuru</w:t>
      </w:r>
    </w:p>
    <w:p w14:paraId="6013C51F"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Russell Loupe</w:t>
      </w:r>
    </w:p>
    <w:p w14:paraId="717E2920"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Gary Watson</w:t>
      </w:r>
    </w:p>
    <w:p w14:paraId="0FFC9BED"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Jeffery Henry</w:t>
      </w:r>
    </w:p>
    <w:p w14:paraId="68F68AC4"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Craig Carter</w:t>
      </w:r>
    </w:p>
    <w:p w14:paraId="55367FD5"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James P. Jasmin</w:t>
      </w:r>
    </w:p>
    <w:p w14:paraId="26D2E72C"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Marlin Rogers</w:t>
      </w:r>
    </w:p>
    <w:p w14:paraId="03FB3FD5"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Kevin Hebert</w:t>
      </w:r>
    </w:p>
    <w:p w14:paraId="58CC6E5F"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Eric Matherne</w:t>
      </w:r>
    </w:p>
    <w:p w14:paraId="35B321DB"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NAYS: None</w:t>
      </w:r>
    </w:p>
    <w:p w14:paraId="3426A540"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ABSENT: None</w:t>
      </w:r>
    </w:p>
    <w:p w14:paraId="499E6828"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ABSTAINED: None</w:t>
      </w:r>
    </w:p>
    <w:p w14:paraId="3C0A6D4B" w14:textId="5D0EB38D" w:rsidR="00723206" w:rsidRDefault="00986552" w:rsidP="00986552">
      <w:pPr>
        <w:spacing w:after="100" w:afterAutospacing="1" w:line="480" w:lineRule="auto"/>
        <w:contextualSpacing/>
        <w:rPr>
          <w:rFonts w:ascii="Georgia" w:hAnsi="Georgia"/>
          <w:bCs/>
          <w:sz w:val="24"/>
          <w:szCs w:val="24"/>
        </w:rPr>
      </w:pPr>
      <w:r w:rsidRPr="00986552">
        <w:rPr>
          <w:rFonts w:ascii="Georgia" w:hAnsi="Georgia"/>
          <w:sz w:val="24"/>
          <w:szCs w:val="24"/>
        </w:rPr>
        <w:t>By a roll call vote of 11 yeas, 0 nay, 0 absent and 0 abstained.  The motion passed by unanimous vote</w:t>
      </w:r>
      <w:r w:rsidR="00723206" w:rsidRPr="00723206">
        <w:rPr>
          <w:rFonts w:ascii="Georgia" w:hAnsi="Georgia"/>
          <w:bCs/>
          <w:sz w:val="24"/>
          <w:szCs w:val="24"/>
        </w:rPr>
        <w:t xml:space="preserve">.  </w:t>
      </w:r>
    </w:p>
    <w:p w14:paraId="15B0B5F2" w14:textId="5627650E" w:rsidR="00723206" w:rsidRPr="00723206" w:rsidRDefault="00723206" w:rsidP="00723206">
      <w:pPr>
        <w:spacing w:after="100" w:afterAutospacing="1" w:line="480" w:lineRule="auto"/>
        <w:contextualSpacing/>
        <w:rPr>
          <w:rFonts w:ascii="Georgia" w:hAnsi="Georgia"/>
          <w:bCs/>
          <w:sz w:val="24"/>
          <w:szCs w:val="24"/>
        </w:rPr>
      </w:pPr>
      <w:r>
        <w:rPr>
          <w:rFonts w:ascii="Georgia" w:hAnsi="Georgia"/>
          <w:bCs/>
          <w:sz w:val="24"/>
          <w:szCs w:val="24"/>
        </w:rPr>
        <w:tab/>
      </w:r>
      <w:r w:rsidRPr="00723206">
        <w:rPr>
          <w:rFonts w:ascii="Georgia" w:hAnsi="Georgia"/>
          <w:bCs/>
          <w:sz w:val="24"/>
          <w:szCs w:val="24"/>
        </w:rPr>
        <w:t xml:space="preserve">On motion of Commissioner </w:t>
      </w:r>
      <w:r w:rsidR="00576D66">
        <w:rPr>
          <w:rFonts w:ascii="Georgia" w:hAnsi="Georgia"/>
          <w:bCs/>
          <w:sz w:val="24"/>
          <w:szCs w:val="24"/>
        </w:rPr>
        <w:t>James P. Jasmin</w:t>
      </w:r>
      <w:r w:rsidRPr="00723206">
        <w:rPr>
          <w:rFonts w:ascii="Georgia" w:hAnsi="Georgia"/>
          <w:bCs/>
          <w:sz w:val="24"/>
          <w:szCs w:val="24"/>
        </w:rPr>
        <w:t xml:space="preserve">, seconded by </w:t>
      </w:r>
      <w:r w:rsidR="00576D66">
        <w:rPr>
          <w:rFonts w:ascii="Georgia" w:hAnsi="Georgia"/>
          <w:bCs/>
          <w:sz w:val="24"/>
          <w:szCs w:val="24"/>
        </w:rPr>
        <w:t>Commissioner Gary Watson</w:t>
      </w:r>
      <w:r w:rsidRPr="00723206">
        <w:rPr>
          <w:rFonts w:ascii="Georgia" w:hAnsi="Georgia"/>
          <w:bCs/>
          <w:sz w:val="24"/>
          <w:szCs w:val="24"/>
        </w:rPr>
        <w:t>, the following resolution was proposed</w:t>
      </w:r>
      <w:r w:rsidR="009F76C5">
        <w:rPr>
          <w:rFonts w:ascii="Georgia" w:hAnsi="Georgia"/>
          <w:bCs/>
          <w:sz w:val="24"/>
          <w:szCs w:val="24"/>
        </w:rPr>
        <w:t xml:space="preserve"> </w:t>
      </w:r>
      <w:r w:rsidR="009F76C5" w:rsidRPr="009F76C5">
        <w:rPr>
          <w:rFonts w:ascii="Georgia" w:hAnsi="Georgia"/>
          <w:bCs/>
          <w:sz w:val="24"/>
          <w:szCs w:val="24"/>
        </w:rPr>
        <w:t>and unanimously approved</w:t>
      </w:r>
      <w:r w:rsidRPr="00723206">
        <w:rPr>
          <w:rFonts w:ascii="Georgia" w:hAnsi="Georgia"/>
          <w:bCs/>
          <w:sz w:val="24"/>
          <w:szCs w:val="24"/>
        </w:rPr>
        <w:t>.</w:t>
      </w:r>
    </w:p>
    <w:p w14:paraId="3740D0E4" w14:textId="296CF820"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lastRenderedPageBreak/>
        <w:t xml:space="preserve">BE IT RESOLVED, that the Board of Commissioners </w:t>
      </w:r>
      <w:r w:rsidR="00B72402" w:rsidRPr="00B72402">
        <w:rPr>
          <w:rFonts w:ascii="Georgia" w:hAnsi="Georgia"/>
          <w:bCs/>
          <w:sz w:val="24"/>
          <w:szCs w:val="24"/>
        </w:rPr>
        <w:t xml:space="preserve">approve </w:t>
      </w:r>
      <w:r w:rsidR="00576D66" w:rsidRPr="00576D66">
        <w:rPr>
          <w:rFonts w:ascii="Georgia" w:hAnsi="Georgia"/>
          <w:bCs/>
          <w:sz w:val="24"/>
          <w:szCs w:val="24"/>
        </w:rPr>
        <w:t>a second amendment to the contract for Civix to include an additional $10,200 to complete the remaining scope of work for the Sunset Levee Lift project in February</w:t>
      </w:r>
      <w:r w:rsidR="00B044A7" w:rsidRPr="00B044A7">
        <w:rPr>
          <w:rFonts w:ascii="Georgia" w:hAnsi="Georgia"/>
          <w:bCs/>
          <w:sz w:val="24"/>
          <w:szCs w:val="24"/>
        </w:rPr>
        <w:t>.</w:t>
      </w:r>
    </w:p>
    <w:p w14:paraId="4C9A9BB6" w14:textId="77777777"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President Matherne called for a roll call vote.  Roll call vote thereon as follows:</w:t>
      </w:r>
    </w:p>
    <w:p w14:paraId="5382379F" w14:textId="77777777" w:rsidR="00986552" w:rsidRPr="00986552" w:rsidRDefault="00986552" w:rsidP="00986552">
      <w:pPr>
        <w:spacing w:after="100" w:afterAutospacing="1" w:line="480" w:lineRule="auto"/>
        <w:contextualSpacing/>
        <w:rPr>
          <w:rFonts w:ascii="Georgia" w:hAnsi="Georgia"/>
          <w:bCs/>
          <w:sz w:val="24"/>
          <w:szCs w:val="24"/>
        </w:rPr>
      </w:pPr>
      <w:r w:rsidRPr="00986552">
        <w:rPr>
          <w:rFonts w:ascii="Georgia" w:hAnsi="Georgia"/>
          <w:bCs/>
          <w:sz w:val="24"/>
          <w:szCs w:val="24"/>
        </w:rPr>
        <w:t>YEAS:</w:t>
      </w:r>
      <w:r w:rsidRPr="00986552">
        <w:rPr>
          <w:rFonts w:ascii="Georgia" w:hAnsi="Georgia"/>
          <w:bCs/>
          <w:sz w:val="24"/>
          <w:szCs w:val="24"/>
        </w:rPr>
        <w:tab/>
      </w:r>
    </w:p>
    <w:p w14:paraId="459C9FE9" w14:textId="77777777" w:rsidR="00986552" w:rsidRPr="00986552" w:rsidRDefault="00986552" w:rsidP="00986552">
      <w:pPr>
        <w:numPr>
          <w:ilvl w:val="0"/>
          <w:numId w:val="1"/>
        </w:numPr>
        <w:spacing w:after="100" w:afterAutospacing="1" w:line="480" w:lineRule="auto"/>
        <w:contextualSpacing/>
        <w:rPr>
          <w:rFonts w:ascii="Georgia" w:hAnsi="Georgia"/>
          <w:bCs/>
          <w:sz w:val="24"/>
          <w:szCs w:val="24"/>
        </w:rPr>
      </w:pPr>
      <w:r w:rsidRPr="00986552">
        <w:rPr>
          <w:rFonts w:ascii="Georgia" w:hAnsi="Georgia"/>
          <w:bCs/>
          <w:sz w:val="24"/>
          <w:szCs w:val="24"/>
        </w:rPr>
        <w:t>Michael McKinney, Sr.</w:t>
      </w:r>
      <w:r w:rsidRPr="00986552">
        <w:rPr>
          <w:rFonts w:ascii="Georgia" w:hAnsi="Georgia"/>
          <w:bCs/>
          <w:sz w:val="24"/>
          <w:szCs w:val="24"/>
        </w:rPr>
        <w:tab/>
      </w:r>
    </w:p>
    <w:p w14:paraId="24AF7C9F" w14:textId="77777777" w:rsidR="00986552" w:rsidRPr="00986552" w:rsidRDefault="00986552" w:rsidP="00986552">
      <w:pPr>
        <w:numPr>
          <w:ilvl w:val="0"/>
          <w:numId w:val="1"/>
        </w:numPr>
        <w:spacing w:after="100" w:afterAutospacing="1" w:line="480" w:lineRule="auto"/>
        <w:contextualSpacing/>
        <w:rPr>
          <w:rFonts w:ascii="Georgia" w:hAnsi="Georgia"/>
          <w:bCs/>
          <w:sz w:val="24"/>
          <w:szCs w:val="24"/>
        </w:rPr>
      </w:pPr>
      <w:r w:rsidRPr="00986552">
        <w:rPr>
          <w:rFonts w:ascii="Georgia" w:hAnsi="Georgia"/>
          <w:bCs/>
          <w:sz w:val="24"/>
          <w:szCs w:val="24"/>
        </w:rPr>
        <w:t>Arthur Bosworth IV</w:t>
      </w:r>
    </w:p>
    <w:p w14:paraId="7B4CA478" w14:textId="77777777" w:rsidR="00986552" w:rsidRPr="00986552" w:rsidRDefault="00986552" w:rsidP="00986552">
      <w:pPr>
        <w:numPr>
          <w:ilvl w:val="0"/>
          <w:numId w:val="1"/>
        </w:numPr>
        <w:spacing w:after="100" w:afterAutospacing="1" w:line="480" w:lineRule="auto"/>
        <w:contextualSpacing/>
        <w:rPr>
          <w:rFonts w:ascii="Georgia" w:hAnsi="Georgia"/>
          <w:bCs/>
          <w:sz w:val="24"/>
          <w:szCs w:val="24"/>
        </w:rPr>
      </w:pPr>
      <w:r w:rsidRPr="00986552">
        <w:rPr>
          <w:rFonts w:ascii="Georgia" w:hAnsi="Georgia"/>
          <w:bCs/>
          <w:sz w:val="24"/>
          <w:szCs w:val="24"/>
        </w:rPr>
        <w:t>Larry Sorapuru</w:t>
      </w:r>
    </w:p>
    <w:p w14:paraId="464E7F16" w14:textId="77777777" w:rsidR="00986552" w:rsidRPr="00986552" w:rsidRDefault="00986552" w:rsidP="00986552">
      <w:pPr>
        <w:numPr>
          <w:ilvl w:val="0"/>
          <w:numId w:val="1"/>
        </w:numPr>
        <w:spacing w:after="100" w:afterAutospacing="1" w:line="480" w:lineRule="auto"/>
        <w:contextualSpacing/>
        <w:rPr>
          <w:rFonts w:ascii="Georgia" w:hAnsi="Georgia"/>
          <w:bCs/>
          <w:sz w:val="24"/>
          <w:szCs w:val="24"/>
        </w:rPr>
      </w:pPr>
      <w:r w:rsidRPr="00986552">
        <w:rPr>
          <w:rFonts w:ascii="Georgia" w:hAnsi="Georgia"/>
          <w:bCs/>
          <w:sz w:val="24"/>
          <w:szCs w:val="24"/>
        </w:rPr>
        <w:t>Russell Loupe</w:t>
      </w:r>
    </w:p>
    <w:p w14:paraId="4C6E539F" w14:textId="77777777" w:rsidR="00986552" w:rsidRPr="00986552" w:rsidRDefault="00986552" w:rsidP="00986552">
      <w:pPr>
        <w:numPr>
          <w:ilvl w:val="0"/>
          <w:numId w:val="1"/>
        </w:numPr>
        <w:spacing w:after="100" w:afterAutospacing="1" w:line="480" w:lineRule="auto"/>
        <w:contextualSpacing/>
        <w:rPr>
          <w:rFonts w:ascii="Georgia" w:hAnsi="Georgia"/>
          <w:bCs/>
          <w:sz w:val="24"/>
          <w:szCs w:val="24"/>
        </w:rPr>
      </w:pPr>
      <w:r w:rsidRPr="00986552">
        <w:rPr>
          <w:rFonts w:ascii="Georgia" w:hAnsi="Georgia"/>
          <w:bCs/>
          <w:sz w:val="24"/>
          <w:szCs w:val="24"/>
        </w:rPr>
        <w:t>Gary Watson</w:t>
      </w:r>
    </w:p>
    <w:p w14:paraId="3F8AD26E" w14:textId="77777777" w:rsidR="00986552" w:rsidRPr="00986552" w:rsidRDefault="00986552" w:rsidP="00986552">
      <w:pPr>
        <w:numPr>
          <w:ilvl w:val="0"/>
          <w:numId w:val="1"/>
        </w:numPr>
        <w:spacing w:after="100" w:afterAutospacing="1" w:line="480" w:lineRule="auto"/>
        <w:contextualSpacing/>
        <w:rPr>
          <w:rFonts w:ascii="Georgia" w:hAnsi="Georgia"/>
          <w:bCs/>
          <w:sz w:val="24"/>
          <w:szCs w:val="24"/>
        </w:rPr>
      </w:pPr>
      <w:r w:rsidRPr="00986552">
        <w:rPr>
          <w:rFonts w:ascii="Georgia" w:hAnsi="Georgia"/>
          <w:bCs/>
          <w:sz w:val="24"/>
          <w:szCs w:val="24"/>
        </w:rPr>
        <w:t>Jeffery Henry</w:t>
      </w:r>
    </w:p>
    <w:p w14:paraId="4BB78D5E" w14:textId="77777777" w:rsidR="00986552" w:rsidRPr="00986552" w:rsidRDefault="00986552" w:rsidP="00986552">
      <w:pPr>
        <w:numPr>
          <w:ilvl w:val="0"/>
          <w:numId w:val="1"/>
        </w:numPr>
        <w:spacing w:after="100" w:afterAutospacing="1" w:line="480" w:lineRule="auto"/>
        <w:contextualSpacing/>
        <w:rPr>
          <w:rFonts w:ascii="Georgia" w:hAnsi="Georgia"/>
          <w:bCs/>
          <w:sz w:val="24"/>
          <w:szCs w:val="24"/>
        </w:rPr>
      </w:pPr>
      <w:r w:rsidRPr="00986552">
        <w:rPr>
          <w:rFonts w:ascii="Georgia" w:hAnsi="Georgia"/>
          <w:bCs/>
          <w:sz w:val="24"/>
          <w:szCs w:val="24"/>
        </w:rPr>
        <w:t>Craig Carter</w:t>
      </w:r>
    </w:p>
    <w:p w14:paraId="5BB72CF5" w14:textId="77777777" w:rsidR="00986552" w:rsidRPr="00986552" w:rsidRDefault="00986552" w:rsidP="00986552">
      <w:pPr>
        <w:numPr>
          <w:ilvl w:val="0"/>
          <w:numId w:val="1"/>
        </w:numPr>
        <w:spacing w:after="100" w:afterAutospacing="1" w:line="480" w:lineRule="auto"/>
        <w:contextualSpacing/>
        <w:rPr>
          <w:rFonts w:ascii="Georgia" w:hAnsi="Georgia"/>
          <w:bCs/>
          <w:sz w:val="24"/>
          <w:szCs w:val="24"/>
        </w:rPr>
      </w:pPr>
      <w:r w:rsidRPr="00986552">
        <w:rPr>
          <w:rFonts w:ascii="Georgia" w:hAnsi="Georgia"/>
          <w:bCs/>
          <w:sz w:val="24"/>
          <w:szCs w:val="24"/>
        </w:rPr>
        <w:t>James P. Jasmin</w:t>
      </w:r>
    </w:p>
    <w:p w14:paraId="1D449CBB" w14:textId="77777777" w:rsidR="00986552" w:rsidRPr="00986552" w:rsidRDefault="00986552" w:rsidP="00986552">
      <w:pPr>
        <w:numPr>
          <w:ilvl w:val="0"/>
          <w:numId w:val="1"/>
        </w:numPr>
        <w:spacing w:after="100" w:afterAutospacing="1" w:line="480" w:lineRule="auto"/>
        <w:contextualSpacing/>
        <w:rPr>
          <w:rFonts w:ascii="Georgia" w:hAnsi="Georgia"/>
          <w:bCs/>
          <w:sz w:val="24"/>
          <w:szCs w:val="24"/>
        </w:rPr>
      </w:pPr>
      <w:r w:rsidRPr="00986552">
        <w:rPr>
          <w:rFonts w:ascii="Georgia" w:hAnsi="Georgia"/>
          <w:bCs/>
          <w:sz w:val="24"/>
          <w:szCs w:val="24"/>
        </w:rPr>
        <w:t>Marlin Rogers</w:t>
      </w:r>
    </w:p>
    <w:p w14:paraId="6C3D70B9" w14:textId="77777777" w:rsidR="00986552" w:rsidRPr="00986552" w:rsidRDefault="00986552" w:rsidP="00986552">
      <w:pPr>
        <w:numPr>
          <w:ilvl w:val="0"/>
          <w:numId w:val="1"/>
        </w:numPr>
        <w:spacing w:after="100" w:afterAutospacing="1" w:line="480" w:lineRule="auto"/>
        <w:contextualSpacing/>
        <w:rPr>
          <w:rFonts w:ascii="Georgia" w:hAnsi="Georgia"/>
          <w:bCs/>
          <w:sz w:val="24"/>
          <w:szCs w:val="24"/>
        </w:rPr>
      </w:pPr>
      <w:r w:rsidRPr="00986552">
        <w:rPr>
          <w:rFonts w:ascii="Georgia" w:hAnsi="Georgia"/>
          <w:bCs/>
          <w:sz w:val="24"/>
          <w:szCs w:val="24"/>
        </w:rPr>
        <w:t>Kevin Hebert</w:t>
      </w:r>
    </w:p>
    <w:p w14:paraId="0C1A4B4B" w14:textId="77777777" w:rsidR="00986552" w:rsidRPr="00986552" w:rsidRDefault="00986552" w:rsidP="00986552">
      <w:pPr>
        <w:numPr>
          <w:ilvl w:val="0"/>
          <w:numId w:val="1"/>
        </w:numPr>
        <w:spacing w:after="100" w:afterAutospacing="1" w:line="480" w:lineRule="auto"/>
        <w:contextualSpacing/>
        <w:rPr>
          <w:rFonts w:ascii="Georgia" w:hAnsi="Georgia"/>
          <w:bCs/>
          <w:sz w:val="24"/>
          <w:szCs w:val="24"/>
        </w:rPr>
      </w:pPr>
      <w:r w:rsidRPr="00986552">
        <w:rPr>
          <w:rFonts w:ascii="Georgia" w:hAnsi="Georgia"/>
          <w:bCs/>
          <w:sz w:val="24"/>
          <w:szCs w:val="24"/>
        </w:rPr>
        <w:t>Eric Matherne</w:t>
      </w:r>
    </w:p>
    <w:p w14:paraId="67C726E1" w14:textId="77777777" w:rsidR="00986552" w:rsidRPr="00986552" w:rsidRDefault="00986552" w:rsidP="00986552">
      <w:pPr>
        <w:spacing w:after="100" w:afterAutospacing="1" w:line="480" w:lineRule="auto"/>
        <w:contextualSpacing/>
        <w:rPr>
          <w:rFonts w:ascii="Georgia" w:hAnsi="Georgia"/>
          <w:bCs/>
          <w:sz w:val="24"/>
          <w:szCs w:val="24"/>
        </w:rPr>
      </w:pPr>
      <w:r w:rsidRPr="00986552">
        <w:rPr>
          <w:rFonts w:ascii="Georgia" w:hAnsi="Georgia"/>
          <w:bCs/>
          <w:sz w:val="24"/>
          <w:szCs w:val="24"/>
        </w:rPr>
        <w:t>NAYS: None</w:t>
      </w:r>
    </w:p>
    <w:p w14:paraId="5E2B6D23" w14:textId="77777777" w:rsidR="00986552" w:rsidRPr="00986552" w:rsidRDefault="00986552" w:rsidP="00986552">
      <w:pPr>
        <w:spacing w:after="100" w:afterAutospacing="1" w:line="480" w:lineRule="auto"/>
        <w:contextualSpacing/>
        <w:rPr>
          <w:rFonts w:ascii="Georgia" w:hAnsi="Georgia"/>
          <w:bCs/>
          <w:sz w:val="24"/>
          <w:szCs w:val="24"/>
        </w:rPr>
      </w:pPr>
      <w:r w:rsidRPr="00986552">
        <w:rPr>
          <w:rFonts w:ascii="Georgia" w:hAnsi="Georgia"/>
          <w:bCs/>
          <w:sz w:val="24"/>
          <w:szCs w:val="24"/>
        </w:rPr>
        <w:t>ABSENT: None</w:t>
      </w:r>
    </w:p>
    <w:p w14:paraId="4306CB08" w14:textId="77777777" w:rsidR="00986552" w:rsidRPr="00986552" w:rsidRDefault="00986552" w:rsidP="00986552">
      <w:pPr>
        <w:spacing w:after="100" w:afterAutospacing="1" w:line="480" w:lineRule="auto"/>
        <w:contextualSpacing/>
        <w:rPr>
          <w:rFonts w:ascii="Georgia" w:hAnsi="Georgia"/>
          <w:bCs/>
          <w:sz w:val="24"/>
          <w:szCs w:val="24"/>
        </w:rPr>
      </w:pPr>
      <w:r w:rsidRPr="00986552">
        <w:rPr>
          <w:rFonts w:ascii="Georgia" w:hAnsi="Georgia"/>
          <w:bCs/>
          <w:sz w:val="24"/>
          <w:szCs w:val="24"/>
        </w:rPr>
        <w:t>ABSTAINED: None</w:t>
      </w:r>
    </w:p>
    <w:p w14:paraId="0BE63D78" w14:textId="2E20AE3B" w:rsidR="00723206" w:rsidRDefault="00986552" w:rsidP="00986552">
      <w:pPr>
        <w:spacing w:after="100" w:afterAutospacing="1" w:line="480" w:lineRule="auto"/>
        <w:contextualSpacing/>
        <w:rPr>
          <w:rFonts w:ascii="Georgia" w:hAnsi="Georgia"/>
          <w:bCs/>
          <w:sz w:val="24"/>
          <w:szCs w:val="24"/>
        </w:rPr>
      </w:pPr>
      <w:r w:rsidRPr="00986552">
        <w:rPr>
          <w:rFonts w:ascii="Georgia" w:hAnsi="Georgia"/>
          <w:bCs/>
          <w:sz w:val="24"/>
          <w:szCs w:val="24"/>
        </w:rPr>
        <w:t>By a roll call vote of 11 yeas, 0 nay, 0 absent and 0 abstained.  The motion passed by unanimous vote</w:t>
      </w:r>
      <w:r w:rsidR="00723206" w:rsidRPr="00723206">
        <w:rPr>
          <w:rFonts w:ascii="Georgia" w:hAnsi="Georgia"/>
          <w:bCs/>
          <w:sz w:val="24"/>
          <w:szCs w:val="24"/>
        </w:rPr>
        <w:t xml:space="preserve">.  </w:t>
      </w:r>
    </w:p>
    <w:p w14:paraId="7040676F" w14:textId="7DD3CD5C" w:rsidR="00576D66" w:rsidRPr="00576D66" w:rsidRDefault="00576D66" w:rsidP="00576D66">
      <w:pPr>
        <w:spacing w:after="100" w:afterAutospacing="1" w:line="480" w:lineRule="auto"/>
        <w:ind w:firstLine="720"/>
        <w:contextualSpacing/>
        <w:rPr>
          <w:rFonts w:ascii="Georgia" w:hAnsi="Georgia"/>
          <w:bCs/>
          <w:sz w:val="24"/>
          <w:szCs w:val="24"/>
        </w:rPr>
      </w:pPr>
      <w:r w:rsidRPr="00576D66">
        <w:rPr>
          <w:rFonts w:ascii="Georgia" w:hAnsi="Georgia"/>
          <w:bCs/>
          <w:sz w:val="24"/>
          <w:szCs w:val="24"/>
        </w:rPr>
        <w:t xml:space="preserve">On motion of </w:t>
      </w:r>
      <w:r>
        <w:rPr>
          <w:rFonts w:ascii="Georgia" w:hAnsi="Georgia"/>
          <w:bCs/>
          <w:sz w:val="24"/>
          <w:szCs w:val="24"/>
        </w:rPr>
        <w:t>Vice-President Jeffery Henry</w:t>
      </w:r>
      <w:r w:rsidRPr="00576D66">
        <w:rPr>
          <w:rFonts w:ascii="Georgia" w:hAnsi="Georgia"/>
          <w:bCs/>
          <w:sz w:val="24"/>
          <w:szCs w:val="24"/>
        </w:rPr>
        <w:t xml:space="preserve">, seconded by Commissioner </w:t>
      </w:r>
      <w:r>
        <w:rPr>
          <w:rFonts w:ascii="Georgia" w:hAnsi="Georgia"/>
          <w:bCs/>
          <w:sz w:val="24"/>
          <w:szCs w:val="24"/>
        </w:rPr>
        <w:t>Larry Watson</w:t>
      </w:r>
      <w:r w:rsidRPr="00576D66">
        <w:rPr>
          <w:rFonts w:ascii="Georgia" w:hAnsi="Georgia"/>
          <w:bCs/>
          <w:sz w:val="24"/>
          <w:szCs w:val="24"/>
        </w:rPr>
        <w:t>, the following resolution was proposed and unanimously approved.</w:t>
      </w:r>
    </w:p>
    <w:p w14:paraId="71CCFE2A" w14:textId="2DA204E5" w:rsidR="00576D66" w:rsidRPr="00576D66" w:rsidRDefault="00576D66" w:rsidP="00576D66">
      <w:pPr>
        <w:spacing w:after="100" w:afterAutospacing="1" w:line="480" w:lineRule="auto"/>
        <w:ind w:firstLine="720"/>
        <w:contextualSpacing/>
        <w:rPr>
          <w:rFonts w:ascii="Georgia" w:hAnsi="Georgia"/>
          <w:bCs/>
          <w:sz w:val="24"/>
          <w:szCs w:val="24"/>
        </w:rPr>
      </w:pPr>
      <w:r w:rsidRPr="00576D66">
        <w:rPr>
          <w:rFonts w:ascii="Georgia" w:hAnsi="Georgia"/>
          <w:bCs/>
          <w:sz w:val="24"/>
          <w:szCs w:val="24"/>
        </w:rPr>
        <w:t xml:space="preserve">BE IT RESOLVED, that the Board of Commissioners approve the purchase </w:t>
      </w:r>
      <w:r w:rsidR="00676516">
        <w:rPr>
          <w:rFonts w:ascii="Georgia" w:hAnsi="Georgia"/>
          <w:bCs/>
          <w:sz w:val="24"/>
          <w:szCs w:val="24"/>
        </w:rPr>
        <w:t>1</w:t>
      </w:r>
      <w:r w:rsidRPr="00576D66">
        <w:rPr>
          <w:rFonts w:ascii="Georgia" w:hAnsi="Georgia"/>
          <w:bCs/>
          <w:sz w:val="24"/>
          <w:szCs w:val="24"/>
        </w:rPr>
        <w:t xml:space="preserve"> new John Deere 5125r utility tractor and </w:t>
      </w:r>
      <w:r w:rsidR="00676516">
        <w:rPr>
          <w:rFonts w:ascii="Georgia" w:hAnsi="Georgia"/>
          <w:bCs/>
          <w:sz w:val="24"/>
          <w:szCs w:val="24"/>
        </w:rPr>
        <w:t>2</w:t>
      </w:r>
      <w:r w:rsidRPr="00576D66">
        <w:rPr>
          <w:rFonts w:ascii="Georgia" w:hAnsi="Georgia"/>
          <w:bCs/>
          <w:sz w:val="24"/>
          <w:szCs w:val="24"/>
        </w:rPr>
        <w:t xml:space="preserve"> new John Deere 6120m cab tractors, all on state contract.</w:t>
      </w:r>
    </w:p>
    <w:p w14:paraId="603F8060" w14:textId="77777777" w:rsidR="00576D66" w:rsidRPr="00576D66" w:rsidRDefault="00576D66" w:rsidP="00576D66">
      <w:pPr>
        <w:spacing w:after="100" w:afterAutospacing="1" w:line="480" w:lineRule="auto"/>
        <w:ind w:firstLine="720"/>
        <w:contextualSpacing/>
        <w:rPr>
          <w:rFonts w:ascii="Georgia" w:hAnsi="Georgia"/>
          <w:bCs/>
          <w:sz w:val="24"/>
          <w:szCs w:val="24"/>
        </w:rPr>
      </w:pPr>
      <w:r w:rsidRPr="00576D66">
        <w:rPr>
          <w:rFonts w:ascii="Georgia" w:hAnsi="Georgia"/>
          <w:bCs/>
          <w:sz w:val="24"/>
          <w:szCs w:val="24"/>
        </w:rPr>
        <w:t>President Matherne called for a roll call vote.  Roll call vote thereon as follows:</w:t>
      </w:r>
    </w:p>
    <w:p w14:paraId="7F2CCB19"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YEAS:</w:t>
      </w:r>
      <w:r w:rsidRPr="00576D66">
        <w:rPr>
          <w:rFonts w:ascii="Georgia" w:hAnsi="Georgia"/>
          <w:bCs/>
          <w:sz w:val="24"/>
          <w:szCs w:val="24"/>
        </w:rPr>
        <w:tab/>
      </w:r>
    </w:p>
    <w:p w14:paraId="74787152"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Michael McKinney, Sr.</w:t>
      </w:r>
      <w:r w:rsidRPr="00576D66">
        <w:rPr>
          <w:rFonts w:ascii="Georgia" w:hAnsi="Georgia"/>
          <w:bCs/>
          <w:sz w:val="24"/>
          <w:szCs w:val="24"/>
        </w:rPr>
        <w:tab/>
      </w:r>
    </w:p>
    <w:p w14:paraId="4BA03EB7"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Arthur Bosworth IV</w:t>
      </w:r>
    </w:p>
    <w:p w14:paraId="5D92C9EC"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Larry Sorapuru</w:t>
      </w:r>
    </w:p>
    <w:p w14:paraId="63593B99"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Russell Loupe</w:t>
      </w:r>
    </w:p>
    <w:p w14:paraId="715046C1"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lastRenderedPageBreak/>
        <w:t>Gary Watson</w:t>
      </w:r>
    </w:p>
    <w:p w14:paraId="2FB742B7"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Jeffery Henry</w:t>
      </w:r>
    </w:p>
    <w:p w14:paraId="24872FD6"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Craig Carter</w:t>
      </w:r>
    </w:p>
    <w:p w14:paraId="7142F7E9"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James P. Jasmin</w:t>
      </w:r>
    </w:p>
    <w:p w14:paraId="312D9750"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Marlin Rogers</w:t>
      </w:r>
    </w:p>
    <w:p w14:paraId="3D12A0AB"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Kevin Hebert</w:t>
      </w:r>
    </w:p>
    <w:p w14:paraId="0EAA9A57"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Eric Matherne</w:t>
      </w:r>
    </w:p>
    <w:p w14:paraId="41EFA365"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NAYS: None</w:t>
      </w:r>
    </w:p>
    <w:p w14:paraId="215C1E7A"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ABSENT: None</w:t>
      </w:r>
    </w:p>
    <w:p w14:paraId="6609FE6B"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ABSTAINED: None</w:t>
      </w:r>
    </w:p>
    <w:p w14:paraId="28722F61"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 xml:space="preserve">By a roll call vote of 11 yeas, 0 nay, 0 absent and 0 abstained.  The motion passed by unanimous vote.  </w:t>
      </w:r>
    </w:p>
    <w:p w14:paraId="15780D16" w14:textId="438FF105" w:rsidR="00576D66" w:rsidRPr="00576D66" w:rsidRDefault="00576D66" w:rsidP="00576D66">
      <w:pPr>
        <w:spacing w:after="100" w:afterAutospacing="1" w:line="480" w:lineRule="auto"/>
        <w:ind w:firstLine="720"/>
        <w:contextualSpacing/>
        <w:rPr>
          <w:rFonts w:ascii="Georgia" w:hAnsi="Georgia"/>
          <w:bCs/>
          <w:sz w:val="24"/>
          <w:szCs w:val="24"/>
        </w:rPr>
      </w:pPr>
      <w:r w:rsidRPr="00576D66">
        <w:rPr>
          <w:rFonts w:ascii="Georgia" w:hAnsi="Georgia"/>
          <w:bCs/>
          <w:sz w:val="24"/>
          <w:szCs w:val="24"/>
        </w:rPr>
        <w:t xml:space="preserve">On motion of Commissioner </w:t>
      </w:r>
      <w:r w:rsidR="003A7785">
        <w:rPr>
          <w:rFonts w:ascii="Georgia" w:hAnsi="Georgia"/>
          <w:bCs/>
          <w:sz w:val="24"/>
          <w:szCs w:val="24"/>
        </w:rPr>
        <w:t>Larry Sorapuru</w:t>
      </w:r>
      <w:r w:rsidRPr="00576D66">
        <w:rPr>
          <w:rFonts w:ascii="Georgia" w:hAnsi="Georgia"/>
          <w:bCs/>
          <w:sz w:val="24"/>
          <w:szCs w:val="24"/>
        </w:rPr>
        <w:t xml:space="preserve">, seconded by Commissioner </w:t>
      </w:r>
      <w:r w:rsidR="003A7785">
        <w:rPr>
          <w:rFonts w:ascii="Georgia" w:hAnsi="Georgia"/>
          <w:bCs/>
          <w:sz w:val="24"/>
          <w:szCs w:val="24"/>
        </w:rPr>
        <w:t>Arthur J. Bosworth, IV</w:t>
      </w:r>
      <w:r w:rsidRPr="00576D66">
        <w:rPr>
          <w:rFonts w:ascii="Georgia" w:hAnsi="Georgia"/>
          <w:bCs/>
          <w:sz w:val="24"/>
          <w:szCs w:val="24"/>
        </w:rPr>
        <w:t>, the following resolution was proposed and unanimously approved.</w:t>
      </w:r>
    </w:p>
    <w:p w14:paraId="399AB15A" w14:textId="54544F42" w:rsidR="00576D66" w:rsidRPr="00576D66" w:rsidRDefault="00576D66" w:rsidP="00576D66">
      <w:pPr>
        <w:spacing w:after="100" w:afterAutospacing="1" w:line="480" w:lineRule="auto"/>
        <w:ind w:firstLine="720"/>
        <w:contextualSpacing/>
        <w:rPr>
          <w:rFonts w:ascii="Georgia" w:hAnsi="Georgia"/>
          <w:bCs/>
          <w:sz w:val="24"/>
          <w:szCs w:val="24"/>
        </w:rPr>
      </w:pPr>
      <w:r w:rsidRPr="00576D66">
        <w:rPr>
          <w:rFonts w:ascii="Georgia" w:hAnsi="Georgia"/>
          <w:bCs/>
          <w:sz w:val="24"/>
          <w:szCs w:val="24"/>
        </w:rPr>
        <w:t xml:space="preserve">BE IT RESOLVED, that the Board of Commissioners approve </w:t>
      </w:r>
      <w:r w:rsidR="003E4E71" w:rsidRPr="003E4E71">
        <w:rPr>
          <w:rFonts w:ascii="Georgia" w:hAnsi="Georgia"/>
          <w:bCs/>
          <w:sz w:val="24"/>
          <w:szCs w:val="24"/>
        </w:rPr>
        <w:t>to place for bid two new 2022 Ford F150 4x4 crew cab trucks or equivalent when they become available</w:t>
      </w:r>
      <w:r w:rsidRPr="00576D66">
        <w:rPr>
          <w:rFonts w:ascii="Georgia" w:hAnsi="Georgia"/>
          <w:bCs/>
          <w:sz w:val="24"/>
          <w:szCs w:val="24"/>
        </w:rPr>
        <w:t>.</w:t>
      </w:r>
    </w:p>
    <w:p w14:paraId="7E92918C" w14:textId="77777777" w:rsidR="00576D66" w:rsidRPr="00576D66" w:rsidRDefault="00576D66" w:rsidP="00576D66">
      <w:pPr>
        <w:spacing w:after="100" w:afterAutospacing="1" w:line="480" w:lineRule="auto"/>
        <w:ind w:firstLine="720"/>
        <w:contextualSpacing/>
        <w:rPr>
          <w:rFonts w:ascii="Georgia" w:hAnsi="Georgia"/>
          <w:bCs/>
          <w:sz w:val="24"/>
          <w:szCs w:val="24"/>
        </w:rPr>
      </w:pPr>
      <w:r w:rsidRPr="00576D66">
        <w:rPr>
          <w:rFonts w:ascii="Georgia" w:hAnsi="Georgia"/>
          <w:bCs/>
          <w:sz w:val="24"/>
          <w:szCs w:val="24"/>
        </w:rPr>
        <w:t>President Matherne called for a roll call vote.  Roll call vote thereon as follows:</w:t>
      </w:r>
    </w:p>
    <w:p w14:paraId="57E6AF7A"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YEAS:</w:t>
      </w:r>
      <w:r w:rsidRPr="00576D66">
        <w:rPr>
          <w:rFonts w:ascii="Georgia" w:hAnsi="Georgia"/>
          <w:bCs/>
          <w:sz w:val="24"/>
          <w:szCs w:val="24"/>
        </w:rPr>
        <w:tab/>
      </w:r>
    </w:p>
    <w:p w14:paraId="47E6D2D5"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Michael McKinney, Sr.</w:t>
      </w:r>
      <w:r w:rsidRPr="00576D66">
        <w:rPr>
          <w:rFonts w:ascii="Georgia" w:hAnsi="Georgia"/>
          <w:bCs/>
          <w:sz w:val="24"/>
          <w:szCs w:val="24"/>
        </w:rPr>
        <w:tab/>
      </w:r>
    </w:p>
    <w:p w14:paraId="7D33045A"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Arthur Bosworth IV</w:t>
      </w:r>
    </w:p>
    <w:p w14:paraId="293ADBC5"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Larry Sorapuru</w:t>
      </w:r>
    </w:p>
    <w:p w14:paraId="520DDDC5"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Russell Loupe</w:t>
      </w:r>
    </w:p>
    <w:p w14:paraId="7901BA29"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Gary Watson</w:t>
      </w:r>
    </w:p>
    <w:p w14:paraId="524FB0CD"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Jeffery Henry</w:t>
      </w:r>
    </w:p>
    <w:p w14:paraId="563E96B1"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Craig Carter</w:t>
      </w:r>
    </w:p>
    <w:p w14:paraId="3A27E58F"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James P. Jasmin</w:t>
      </w:r>
    </w:p>
    <w:p w14:paraId="279E6FF3"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Marlin Rogers</w:t>
      </w:r>
    </w:p>
    <w:p w14:paraId="04397E52"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Kevin Hebert</w:t>
      </w:r>
    </w:p>
    <w:p w14:paraId="2CAFB661"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Eric Matherne</w:t>
      </w:r>
    </w:p>
    <w:p w14:paraId="6BF46F9E"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NAYS: None</w:t>
      </w:r>
    </w:p>
    <w:p w14:paraId="1B6AEC13"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ABSENT: None</w:t>
      </w:r>
    </w:p>
    <w:p w14:paraId="6FEF4920"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ABSTAINED: None</w:t>
      </w:r>
    </w:p>
    <w:p w14:paraId="49D5419E"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lastRenderedPageBreak/>
        <w:t xml:space="preserve">By a roll call vote of 11 yeas, 0 nay, 0 absent and 0 abstained.  The motion passed by unanimous vote.  </w:t>
      </w:r>
    </w:p>
    <w:p w14:paraId="399812B9" w14:textId="4AF7BA28" w:rsidR="00576D66" w:rsidRPr="00576D66" w:rsidRDefault="00576D66" w:rsidP="003E4E71">
      <w:pPr>
        <w:spacing w:after="100" w:afterAutospacing="1" w:line="480" w:lineRule="auto"/>
        <w:ind w:firstLine="720"/>
        <w:contextualSpacing/>
        <w:rPr>
          <w:rFonts w:ascii="Georgia" w:hAnsi="Georgia"/>
          <w:bCs/>
          <w:sz w:val="24"/>
          <w:szCs w:val="24"/>
        </w:rPr>
      </w:pPr>
      <w:r w:rsidRPr="00576D66">
        <w:rPr>
          <w:rFonts w:ascii="Georgia" w:hAnsi="Georgia"/>
          <w:bCs/>
          <w:sz w:val="24"/>
          <w:szCs w:val="24"/>
        </w:rPr>
        <w:t xml:space="preserve">On motion of Commissioner </w:t>
      </w:r>
      <w:r w:rsidR="003A7785">
        <w:rPr>
          <w:rFonts w:ascii="Georgia" w:hAnsi="Georgia"/>
          <w:bCs/>
          <w:sz w:val="24"/>
          <w:szCs w:val="24"/>
        </w:rPr>
        <w:t>Marlin Rogers</w:t>
      </w:r>
      <w:r w:rsidRPr="00576D66">
        <w:rPr>
          <w:rFonts w:ascii="Georgia" w:hAnsi="Georgia"/>
          <w:bCs/>
          <w:sz w:val="24"/>
          <w:szCs w:val="24"/>
        </w:rPr>
        <w:t xml:space="preserve">, seconded by </w:t>
      </w:r>
      <w:r w:rsidR="00BF693F">
        <w:rPr>
          <w:rFonts w:ascii="Georgia" w:hAnsi="Georgia"/>
          <w:bCs/>
          <w:sz w:val="24"/>
          <w:szCs w:val="24"/>
        </w:rPr>
        <w:t>Vice-President Jeffery Henry</w:t>
      </w:r>
      <w:r w:rsidRPr="00576D66">
        <w:rPr>
          <w:rFonts w:ascii="Georgia" w:hAnsi="Georgia"/>
          <w:bCs/>
          <w:sz w:val="24"/>
          <w:szCs w:val="24"/>
        </w:rPr>
        <w:t>, the following resolution was proposed and unanimously approved.</w:t>
      </w:r>
    </w:p>
    <w:p w14:paraId="1A131B53" w14:textId="215188BE" w:rsidR="00576D66" w:rsidRPr="00576D66" w:rsidRDefault="00576D66" w:rsidP="003E4E71">
      <w:pPr>
        <w:spacing w:after="100" w:afterAutospacing="1" w:line="480" w:lineRule="auto"/>
        <w:ind w:firstLine="720"/>
        <w:contextualSpacing/>
        <w:rPr>
          <w:rFonts w:ascii="Georgia" w:hAnsi="Georgia"/>
          <w:bCs/>
          <w:sz w:val="24"/>
          <w:szCs w:val="24"/>
        </w:rPr>
      </w:pPr>
      <w:r w:rsidRPr="00576D66">
        <w:rPr>
          <w:rFonts w:ascii="Georgia" w:hAnsi="Georgia"/>
          <w:bCs/>
          <w:sz w:val="24"/>
          <w:szCs w:val="24"/>
        </w:rPr>
        <w:t xml:space="preserve">BE IT RESOLVED, that the Board of Commissioners approve </w:t>
      </w:r>
      <w:r w:rsidR="003E4E71" w:rsidRPr="003E4E71">
        <w:rPr>
          <w:rFonts w:ascii="Georgia" w:hAnsi="Georgia"/>
          <w:bCs/>
          <w:sz w:val="24"/>
          <w:szCs w:val="24"/>
        </w:rPr>
        <w:t>to purchase safety shoes for the employees of the Lafourche Basin Levee District as per the Board’s Safety Plan with a voucher amount of $140</w:t>
      </w:r>
      <w:r w:rsidRPr="00576D66">
        <w:rPr>
          <w:rFonts w:ascii="Georgia" w:hAnsi="Georgia"/>
          <w:bCs/>
          <w:sz w:val="24"/>
          <w:szCs w:val="24"/>
        </w:rPr>
        <w:t>.</w:t>
      </w:r>
    </w:p>
    <w:p w14:paraId="6A0C0A01" w14:textId="77777777" w:rsidR="00576D66" w:rsidRPr="00576D66" w:rsidRDefault="00576D66" w:rsidP="003E4E71">
      <w:pPr>
        <w:spacing w:after="100" w:afterAutospacing="1" w:line="480" w:lineRule="auto"/>
        <w:ind w:firstLine="720"/>
        <w:contextualSpacing/>
        <w:rPr>
          <w:rFonts w:ascii="Georgia" w:hAnsi="Georgia"/>
          <w:bCs/>
          <w:sz w:val="24"/>
          <w:szCs w:val="24"/>
        </w:rPr>
      </w:pPr>
      <w:r w:rsidRPr="00576D66">
        <w:rPr>
          <w:rFonts w:ascii="Georgia" w:hAnsi="Georgia"/>
          <w:bCs/>
          <w:sz w:val="24"/>
          <w:szCs w:val="24"/>
        </w:rPr>
        <w:t>President Matherne called for a roll call vote.  Roll call vote thereon as follows:</w:t>
      </w:r>
    </w:p>
    <w:p w14:paraId="6AE8B3CF"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YEAS:</w:t>
      </w:r>
      <w:r w:rsidRPr="00576D66">
        <w:rPr>
          <w:rFonts w:ascii="Georgia" w:hAnsi="Georgia"/>
          <w:bCs/>
          <w:sz w:val="24"/>
          <w:szCs w:val="24"/>
        </w:rPr>
        <w:tab/>
      </w:r>
    </w:p>
    <w:p w14:paraId="7C46F82B"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Michael McKinney, Sr.</w:t>
      </w:r>
      <w:r w:rsidRPr="00576D66">
        <w:rPr>
          <w:rFonts w:ascii="Georgia" w:hAnsi="Georgia"/>
          <w:bCs/>
          <w:sz w:val="24"/>
          <w:szCs w:val="24"/>
        </w:rPr>
        <w:tab/>
      </w:r>
    </w:p>
    <w:p w14:paraId="49AB8015"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Arthur Bosworth IV</w:t>
      </w:r>
    </w:p>
    <w:p w14:paraId="535D8636"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Larry Sorapuru</w:t>
      </w:r>
    </w:p>
    <w:p w14:paraId="45F2A4A0"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Russell Loupe</w:t>
      </w:r>
    </w:p>
    <w:p w14:paraId="08A27442"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Gary Watson</w:t>
      </w:r>
    </w:p>
    <w:p w14:paraId="5B52AB31"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Jeffery Henry</w:t>
      </w:r>
    </w:p>
    <w:p w14:paraId="0D7E5EE1"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Craig Carter</w:t>
      </w:r>
    </w:p>
    <w:p w14:paraId="440A9CAE"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James P. Jasmin</w:t>
      </w:r>
    </w:p>
    <w:p w14:paraId="662988DD"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Marlin Rogers</w:t>
      </w:r>
    </w:p>
    <w:p w14:paraId="62747554"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Kevin Hebert</w:t>
      </w:r>
    </w:p>
    <w:p w14:paraId="28C5F8B3"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Eric Matherne</w:t>
      </w:r>
    </w:p>
    <w:p w14:paraId="4DE2B50E"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NAYS: None</w:t>
      </w:r>
    </w:p>
    <w:p w14:paraId="0D48C59D"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ABSENT: None</w:t>
      </w:r>
    </w:p>
    <w:p w14:paraId="3BD1BE40"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ABSTAINED: None</w:t>
      </w:r>
    </w:p>
    <w:p w14:paraId="787C6926"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 xml:space="preserve">By a roll call vote of 11 yeas, 0 nay, 0 absent and 0 abstained.  The motion passed by unanimous vote.  </w:t>
      </w:r>
    </w:p>
    <w:p w14:paraId="464A1E5A" w14:textId="135C2AE5" w:rsidR="00576D66" w:rsidRPr="00576D66" w:rsidRDefault="00576D66" w:rsidP="003E4E71">
      <w:pPr>
        <w:spacing w:after="100" w:afterAutospacing="1" w:line="480" w:lineRule="auto"/>
        <w:ind w:firstLine="720"/>
        <w:contextualSpacing/>
        <w:rPr>
          <w:rFonts w:ascii="Georgia" w:hAnsi="Georgia"/>
          <w:bCs/>
          <w:sz w:val="24"/>
          <w:szCs w:val="24"/>
        </w:rPr>
      </w:pPr>
      <w:r w:rsidRPr="00576D66">
        <w:rPr>
          <w:rFonts w:ascii="Georgia" w:hAnsi="Georgia"/>
          <w:bCs/>
          <w:sz w:val="24"/>
          <w:szCs w:val="24"/>
        </w:rPr>
        <w:t xml:space="preserve">On motion of Commissioner </w:t>
      </w:r>
      <w:r w:rsidR="00BF693F">
        <w:rPr>
          <w:rFonts w:ascii="Georgia" w:hAnsi="Georgia"/>
          <w:bCs/>
          <w:sz w:val="24"/>
          <w:szCs w:val="24"/>
        </w:rPr>
        <w:t>Michael McKinney, Sr.</w:t>
      </w:r>
      <w:r w:rsidRPr="00576D66">
        <w:rPr>
          <w:rFonts w:ascii="Georgia" w:hAnsi="Georgia"/>
          <w:bCs/>
          <w:sz w:val="24"/>
          <w:szCs w:val="24"/>
        </w:rPr>
        <w:t xml:space="preserve">, seconded by Commissioner </w:t>
      </w:r>
      <w:r w:rsidR="00BF693F">
        <w:rPr>
          <w:rFonts w:ascii="Georgia" w:hAnsi="Georgia"/>
          <w:bCs/>
          <w:sz w:val="24"/>
          <w:szCs w:val="24"/>
        </w:rPr>
        <w:t>Arthur J. Bosworth, IV</w:t>
      </w:r>
      <w:r w:rsidRPr="00576D66">
        <w:rPr>
          <w:rFonts w:ascii="Georgia" w:hAnsi="Georgia"/>
          <w:bCs/>
          <w:sz w:val="24"/>
          <w:szCs w:val="24"/>
        </w:rPr>
        <w:t>, the following resolution was proposed and unanimously approved.</w:t>
      </w:r>
    </w:p>
    <w:p w14:paraId="247B320C" w14:textId="1D89EB71" w:rsidR="00576D66" w:rsidRPr="00576D66" w:rsidRDefault="00576D66" w:rsidP="003E4E71">
      <w:pPr>
        <w:spacing w:after="100" w:afterAutospacing="1" w:line="480" w:lineRule="auto"/>
        <w:ind w:firstLine="720"/>
        <w:contextualSpacing/>
        <w:rPr>
          <w:rFonts w:ascii="Georgia" w:hAnsi="Georgia"/>
          <w:bCs/>
          <w:sz w:val="24"/>
          <w:szCs w:val="24"/>
        </w:rPr>
      </w:pPr>
      <w:r w:rsidRPr="00576D66">
        <w:rPr>
          <w:rFonts w:ascii="Georgia" w:hAnsi="Georgia"/>
          <w:bCs/>
          <w:sz w:val="24"/>
          <w:szCs w:val="24"/>
        </w:rPr>
        <w:t xml:space="preserve">BE IT RESOLVED, that the Board of Commissioners approve </w:t>
      </w:r>
      <w:r w:rsidR="003E4E71" w:rsidRPr="003E4E71">
        <w:rPr>
          <w:rFonts w:ascii="Georgia" w:hAnsi="Georgia"/>
          <w:bCs/>
          <w:sz w:val="24"/>
          <w:szCs w:val="24"/>
        </w:rPr>
        <w:t>to have annual physicals for employees performed at St. Joseph Medical Clinic beginning in March</w:t>
      </w:r>
      <w:r w:rsidRPr="00576D66">
        <w:rPr>
          <w:rFonts w:ascii="Georgia" w:hAnsi="Georgia"/>
          <w:bCs/>
          <w:sz w:val="24"/>
          <w:szCs w:val="24"/>
        </w:rPr>
        <w:t>.</w:t>
      </w:r>
    </w:p>
    <w:p w14:paraId="253BB78D" w14:textId="77777777" w:rsidR="00576D66" w:rsidRPr="00576D66" w:rsidRDefault="00576D66" w:rsidP="003E4E71">
      <w:pPr>
        <w:spacing w:after="100" w:afterAutospacing="1" w:line="480" w:lineRule="auto"/>
        <w:ind w:firstLine="720"/>
        <w:contextualSpacing/>
        <w:rPr>
          <w:rFonts w:ascii="Georgia" w:hAnsi="Georgia"/>
          <w:bCs/>
          <w:sz w:val="24"/>
          <w:szCs w:val="24"/>
        </w:rPr>
      </w:pPr>
      <w:r w:rsidRPr="00576D66">
        <w:rPr>
          <w:rFonts w:ascii="Georgia" w:hAnsi="Georgia"/>
          <w:bCs/>
          <w:sz w:val="24"/>
          <w:szCs w:val="24"/>
        </w:rPr>
        <w:t>President Matherne called for a roll call vote.  Roll call vote thereon as follows:</w:t>
      </w:r>
    </w:p>
    <w:p w14:paraId="7EFD50BE"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YEAS:</w:t>
      </w:r>
      <w:r w:rsidRPr="00576D66">
        <w:rPr>
          <w:rFonts w:ascii="Georgia" w:hAnsi="Georgia"/>
          <w:bCs/>
          <w:sz w:val="24"/>
          <w:szCs w:val="24"/>
        </w:rPr>
        <w:tab/>
      </w:r>
    </w:p>
    <w:p w14:paraId="570F95E3"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lastRenderedPageBreak/>
        <w:t>Michael McKinney, Sr.</w:t>
      </w:r>
      <w:r w:rsidRPr="00576D66">
        <w:rPr>
          <w:rFonts w:ascii="Georgia" w:hAnsi="Georgia"/>
          <w:bCs/>
          <w:sz w:val="24"/>
          <w:szCs w:val="24"/>
        </w:rPr>
        <w:tab/>
      </w:r>
    </w:p>
    <w:p w14:paraId="0BF611E4"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Arthur Bosworth IV</w:t>
      </w:r>
    </w:p>
    <w:p w14:paraId="7A1904EF"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Larry Sorapuru</w:t>
      </w:r>
    </w:p>
    <w:p w14:paraId="2CDF2C01"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Russell Loupe</w:t>
      </w:r>
    </w:p>
    <w:p w14:paraId="08A7DA7D"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Gary Watson</w:t>
      </w:r>
    </w:p>
    <w:p w14:paraId="2A75A2C3"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Jeffery Henry</w:t>
      </w:r>
    </w:p>
    <w:p w14:paraId="7DF1D2E6"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Craig Carter</w:t>
      </w:r>
    </w:p>
    <w:p w14:paraId="4134CD5F"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James P. Jasmin</w:t>
      </w:r>
    </w:p>
    <w:p w14:paraId="21B78D41"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Marlin Rogers</w:t>
      </w:r>
    </w:p>
    <w:p w14:paraId="19B2C4FE"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Kevin Hebert</w:t>
      </w:r>
    </w:p>
    <w:p w14:paraId="7A3BF799"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Eric Matherne</w:t>
      </w:r>
    </w:p>
    <w:p w14:paraId="699692AE"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NAYS: None</w:t>
      </w:r>
    </w:p>
    <w:p w14:paraId="5085FED8"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ABSENT: None</w:t>
      </w:r>
    </w:p>
    <w:p w14:paraId="3F8E71F2"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ABSTAINED: None</w:t>
      </w:r>
    </w:p>
    <w:p w14:paraId="56B623B5"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 xml:space="preserve">By a roll call vote of 11 yeas, 0 nay, 0 absent and 0 abstained.  The motion passed by unanimous vote.  </w:t>
      </w:r>
    </w:p>
    <w:p w14:paraId="58B9A6B1" w14:textId="3183019E" w:rsidR="00576D66" w:rsidRPr="00576D66" w:rsidRDefault="00576D66" w:rsidP="003E4E71">
      <w:pPr>
        <w:spacing w:after="100" w:afterAutospacing="1" w:line="480" w:lineRule="auto"/>
        <w:ind w:firstLine="720"/>
        <w:contextualSpacing/>
        <w:rPr>
          <w:rFonts w:ascii="Georgia" w:hAnsi="Georgia"/>
          <w:bCs/>
          <w:sz w:val="24"/>
          <w:szCs w:val="24"/>
        </w:rPr>
      </w:pPr>
      <w:r w:rsidRPr="00576D66">
        <w:rPr>
          <w:rFonts w:ascii="Georgia" w:hAnsi="Georgia"/>
          <w:bCs/>
          <w:sz w:val="24"/>
          <w:szCs w:val="24"/>
        </w:rPr>
        <w:t xml:space="preserve">On motion of Commissioner </w:t>
      </w:r>
      <w:r w:rsidR="00BF693F">
        <w:rPr>
          <w:rFonts w:ascii="Georgia" w:hAnsi="Georgia"/>
          <w:bCs/>
          <w:sz w:val="24"/>
          <w:szCs w:val="24"/>
        </w:rPr>
        <w:t>Arthur J. Bosworth, IV</w:t>
      </w:r>
      <w:r w:rsidRPr="00576D66">
        <w:rPr>
          <w:rFonts w:ascii="Georgia" w:hAnsi="Georgia"/>
          <w:bCs/>
          <w:sz w:val="24"/>
          <w:szCs w:val="24"/>
        </w:rPr>
        <w:t xml:space="preserve">, seconded by Commissioner </w:t>
      </w:r>
      <w:r w:rsidR="00C67515">
        <w:rPr>
          <w:rFonts w:ascii="Georgia" w:hAnsi="Georgia"/>
          <w:bCs/>
          <w:sz w:val="24"/>
          <w:szCs w:val="24"/>
        </w:rPr>
        <w:t>Michael McKinney, Sr.</w:t>
      </w:r>
      <w:r w:rsidRPr="00576D66">
        <w:rPr>
          <w:rFonts w:ascii="Georgia" w:hAnsi="Georgia"/>
          <w:bCs/>
          <w:sz w:val="24"/>
          <w:szCs w:val="24"/>
        </w:rPr>
        <w:t>, the following resolution was proposed and unanimously approved.</w:t>
      </w:r>
    </w:p>
    <w:p w14:paraId="653CCB23" w14:textId="5FEB6E5F" w:rsidR="00576D66" w:rsidRPr="00576D66" w:rsidRDefault="00576D66" w:rsidP="003E4E71">
      <w:pPr>
        <w:spacing w:after="100" w:afterAutospacing="1" w:line="480" w:lineRule="auto"/>
        <w:ind w:firstLine="720"/>
        <w:contextualSpacing/>
        <w:rPr>
          <w:rFonts w:ascii="Georgia" w:hAnsi="Georgia"/>
          <w:bCs/>
          <w:sz w:val="24"/>
          <w:szCs w:val="24"/>
        </w:rPr>
      </w:pPr>
      <w:r w:rsidRPr="00576D66">
        <w:rPr>
          <w:rFonts w:ascii="Georgia" w:hAnsi="Georgia"/>
          <w:bCs/>
          <w:sz w:val="24"/>
          <w:szCs w:val="24"/>
        </w:rPr>
        <w:t xml:space="preserve">BE IT RESOLVED, that the Board of Commissioners approve </w:t>
      </w:r>
      <w:r w:rsidR="003E4E71" w:rsidRPr="003E4E71">
        <w:rPr>
          <w:rFonts w:ascii="Georgia" w:hAnsi="Georgia"/>
          <w:bCs/>
          <w:sz w:val="24"/>
          <w:szCs w:val="24"/>
        </w:rPr>
        <w:t>for the Board and/or Staff to attend the Mississippi Valley Flood Control Association Spring Conference in Washington D.C on March 12-16, 2022</w:t>
      </w:r>
      <w:r w:rsidRPr="00576D66">
        <w:rPr>
          <w:rFonts w:ascii="Georgia" w:hAnsi="Georgia"/>
          <w:bCs/>
          <w:sz w:val="24"/>
          <w:szCs w:val="24"/>
        </w:rPr>
        <w:t>.</w:t>
      </w:r>
    </w:p>
    <w:p w14:paraId="6849DAB3" w14:textId="77777777" w:rsidR="00576D66" w:rsidRPr="00576D66" w:rsidRDefault="00576D66" w:rsidP="003E4E71">
      <w:pPr>
        <w:spacing w:after="100" w:afterAutospacing="1" w:line="480" w:lineRule="auto"/>
        <w:ind w:firstLine="720"/>
        <w:contextualSpacing/>
        <w:rPr>
          <w:rFonts w:ascii="Georgia" w:hAnsi="Georgia"/>
          <w:bCs/>
          <w:sz w:val="24"/>
          <w:szCs w:val="24"/>
        </w:rPr>
      </w:pPr>
      <w:r w:rsidRPr="00576D66">
        <w:rPr>
          <w:rFonts w:ascii="Georgia" w:hAnsi="Georgia"/>
          <w:bCs/>
          <w:sz w:val="24"/>
          <w:szCs w:val="24"/>
        </w:rPr>
        <w:t>President Matherne called for a roll call vote.  Roll call vote thereon as follows:</w:t>
      </w:r>
    </w:p>
    <w:p w14:paraId="7457EED3"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YEAS:</w:t>
      </w:r>
      <w:r w:rsidRPr="00576D66">
        <w:rPr>
          <w:rFonts w:ascii="Georgia" w:hAnsi="Georgia"/>
          <w:bCs/>
          <w:sz w:val="24"/>
          <w:szCs w:val="24"/>
        </w:rPr>
        <w:tab/>
      </w:r>
    </w:p>
    <w:p w14:paraId="6C7200C6"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Michael McKinney, Sr.</w:t>
      </w:r>
      <w:r w:rsidRPr="00576D66">
        <w:rPr>
          <w:rFonts w:ascii="Georgia" w:hAnsi="Georgia"/>
          <w:bCs/>
          <w:sz w:val="24"/>
          <w:szCs w:val="24"/>
        </w:rPr>
        <w:tab/>
      </w:r>
    </w:p>
    <w:p w14:paraId="6C9489F6"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Arthur Bosworth IV</w:t>
      </w:r>
    </w:p>
    <w:p w14:paraId="197DA113"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Larry Sorapuru</w:t>
      </w:r>
    </w:p>
    <w:p w14:paraId="03990F60"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Russell Loupe</w:t>
      </w:r>
    </w:p>
    <w:p w14:paraId="21EF9591"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Gary Watson</w:t>
      </w:r>
    </w:p>
    <w:p w14:paraId="7F499E49"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Jeffery Henry</w:t>
      </w:r>
    </w:p>
    <w:p w14:paraId="464A42B7"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Craig Carter</w:t>
      </w:r>
    </w:p>
    <w:p w14:paraId="29EE4B69"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James P. Jasmin</w:t>
      </w:r>
    </w:p>
    <w:p w14:paraId="35CFC852"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lastRenderedPageBreak/>
        <w:t>Marlin Rogers</w:t>
      </w:r>
    </w:p>
    <w:p w14:paraId="7F44CF12"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Kevin Hebert</w:t>
      </w:r>
    </w:p>
    <w:p w14:paraId="0DC8EB37" w14:textId="77777777" w:rsidR="00576D66" w:rsidRPr="00576D66" w:rsidRDefault="00576D66" w:rsidP="00576D66">
      <w:pPr>
        <w:numPr>
          <w:ilvl w:val="0"/>
          <w:numId w:val="1"/>
        </w:numPr>
        <w:spacing w:after="100" w:afterAutospacing="1" w:line="480" w:lineRule="auto"/>
        <w:contextualSpacing/>
        <w:rPr>
          <w:rFonts w:ascii="Georgia" w:hAnsi="Georgia"/>
          <w:bCs/>
          <w:sz w:val="24"/>
          <w:szCs w:val="24"/>
        </w:rPr>
      </w:pPr>
      <w:r w:rsidRPr="00576D66">
        <w:rPr>
          <w:rFonts w:ascii="Georgia" w:hAnsi="Georgia"/>
          <w:bCs/>
          <w:sz w:val="24"/>
          <w:szCs w:val="24"/>
        </w:rPr>
        <w:t>Eric Matherne</w:t>
      </w:r>
    </w:p>
    <w:p w14:paraId="6FF45240"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NAYS: None</w:t>
      </w:r>
    </w:p>
    <w:p w14:paraId="0B046713"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ABSENT: None</w:t>
      </w:r>
    </w:p>
    <w:p w14:paraId="42F30743"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ABSTAINED: None</w:t>
      </w:r>
    </w:p>
    <w:p w14:paraId="006A7A7F" w14:textId="77777777" w:rsidR="00576D66" w:rsidRPr="00576D66" w:rsidRDefault="00576D66" w:rsidP="00576D66">
      <w:pPr>
        <w:spacing w:after="100" w:afterAutospacing="1" w:line="480" w:lineRule="auto"/>
        <w:contextualSpacing/>
        <w:rPr>
          <w:rFonts w:ascii="Georgia" w:hAnsi="Georgia"/>
          <w:bCs/>
          <w:sz w:val="24"/>
          <w:szCs w:val="24"/>
        </w:rPr>
      </w:pPr>
      <w:r w:rsidRPr="00576D66">
        <w:rPr>
          <w:rFonts w:ascii="Georgia" w:hAnsi="Georgia"/>
          <w:bCs/>
          <w:sz w:val="24"/>
          <w:szCs w:val="24"/>
        </w:rPr>
        <w:t xml:space="preserve">By a roll call vote of 11 yeas, 0 nay, 0 absent and 0 abstained.  The motion passed by unanimous vote.  </w:t>
      </w:r>
    </w:p>
    <w:p w14:paraId="2B00DB99" w14:textId="236B5164" w:rsidR="00DA0299" w:rsidRDefault="00723206" w:rsidP="00B044A7">
      <w:pPr>
        <w:spacing w:after="100" w:afterAutospacing="1" w:line="480" w:lineRule="auto"/>
        <w:contextualSpacing/>
        <w:rPr>
          <w:rFonts w:ascii="Georgia" w:hAnsi="Georgia" w:cs="Courier New"/>
          <w:bCs/>
          <w:sz w:val="24"/>
          <w:szCs w:val="24"/>
        </w:rPr>
      </w:pPr>
      <w:r>
        <w:rPr>
          <w:rFonts w:ascii="Georgia" w:hAnsi="Georgia"/>
          <w:bCs/>
          <w:sz w:val="24"/>
          <w:szCs w:val="24"/>
        </w:rPr>
        <w:tab/>
      </w:r>
      <w:bookmarkEnd w:id="6"/>
      <w:bookmarkEnd w:id="9"/>
      <w:r w:rsidR="0054782C">
        <w:rPr>
          <w:rFonts w:ascii="Georgia" w:hAnsi="Georgia"/>
          <w:bCs/>
          <w:sz w:val="24"/>
          <w:szCs w:val="24"/>
        </w:rPr>
        <w:t xml:space="preserve">Mr. </w:t>
      </w:r>
      <w:r w:rsidR="00280AD4">
        <w:rPr>
          <w:rFonts w:ascii="Georgia" w:hAnsi="Georgia"/>
          <w:bCs/>
          <w:sz w:val="24"/>
          <w:szCs w:val="24"/>
        </w:rPr>
        <w:t>Domoine Rutledge</w:t>
      </w:r>
      <w:r w:rsidR="00AB2FE2">
        <w:rPr>
          <w:rFonts w:ascii="Georgia" w:hAnsi="Georgia"/>
          <w:bCs/>
          <w:sz w:val="24"/>
          <w:szCs w:val="24"/>
        </w:rPr>
        <w:t xml:space="preserve">, </w:t>
      </w:r>
      <w:r w:rsidR="004A652A" w:rsidRPr="004A652A">
        <w:rPr>
          <w:rFonts w:ascii="Georgia" w:hAnsi="Georgia" w:cs="Courier New"/>
          <w:bCs/>
          <w:sz w:val="24"/>
          <w:szCs w:val="24"/>
        </w:rPr>
        <w:t>CSRS, Inc.</w:t>
      </w:r>
      <w:r w:rsidR="00AB2FE2">
        <w:rPr>
          <w:rFonts w:ascii="Georgia" w:hAnsi="Georgia" w:cs="Courier New"/>
          <w:bCs/>
          <w:sz w:val="24"/>
          <w:szCs w:val="24"/>
        </w:rPr>
        <w:t>,</w:t>
      </w:r>
      <w:r w:rsidR="004A652A" w:rsidRPr="004A652A">
        <w:rPr>
          <w:rFonts w:ascii="Georgia" w:hAnsi="Georgia" w:cs="Courier New"/>
          <w:bCs/>
          <w:sz w:val="24"/>
          <w:szCs w:val="24"/>
        </w:rPr>
        <w:t xml:space="preserve"> gave the highlights on the Upper Barataria Project.  </w:t>
      </w:r>
    </w:p>
    <w:p w14:paraId="01842051" w14:textId="77777777" w:rsidR="00950957" w:rsidRPr="00950957" w:rsidRDefault="00950957" w:rsidP="009618B2">
      <w:pPr>
        <w:numPr>
          <w:ilvl w:val="0"/>
          <w:numId w:val="2"/>
        </w:numPr>
        <w:spacing w:line="480" w:lineRule="auto"/>
        <w:contextualSpacing/>
        <w:rPr>
          <w:rFonts w:ascii="Georgia" w:hAnsi="Georgia" w:cs="Courier New"/>
          <w:sz w:val="24"/>
          <w:szCs w:val="24"/>
        </w:rPr>
      </w:pPr>
      <w:r w:rsidRPr="00950957">
        <w:rPr>
          <w:rFonts w:ascii="Georgia" w:hAnsi="Georgia" w:cs="Courier New"/>
          <w:b/>
          <w:bCs/>
          <w:sz w:val="24"/>
          <w:szCs w:val="24"/>
        </w:rPr>
        <w:t>Segment 2 – Sunset Levee</w:t>
      </w:r>
    </w:p>
    <w:p w14:paraId="44D86777" w14:textId="77777777" w:rsidR="00950957" w:rsidRPr="00950957" w:rsidRDefault="00950957" w:rsidP="009618B2">
      <w:pPr>
        <w:numPr>
          <w:ilvl w:val="1"/>
          <w:numId w:val="2"/>
        </w:numPr>
        <w:spacing w:line="480" w:lineRule="auto"/>
        <w:contextualSpacing/>
        <w:rPr>
          <w:rFonts w:ascii="Georgia" w:hAnsi="Georgia" w:cs="Courier New"/>
          <w:sz w:val="24"/>
          <w:szCs w:val="24"/>
        </w:rPr>
      </w:pPr>
      <w:r w:rsidRPr="00950957">
        <w:rPr>
          <w:rFonts w:ascii="Georgia" w:hAnsi="Georgia" w:cs="Courier New"/>
          <w:sz w:val="24"/>
          <w:szCs w:val="24"/>
          <w:u w:val="single"/>
        </w:rPr>
        <w:t>Pipeline Agreements/LONOs</w:t>
      </w:r>
      <w:r w:rsidRPr="00950957">
        <w:rPr>
          <w:rFonts w:ascii="Georgia" w:hAnsi="Georgia" w:cs="Courier New"/>
          <w:sz w:val="24"/>
          <w:szCs w:val="24"/>
        </w:rPr>
        <w:t xml:space="preserve">: All LONOs have been finalized and fully executed. </w:t>
      </w:r>
    </w:p>
    <w:p w14:paraId="3D06283C" w14:textId="77777777" w:rsidR="00950957" w:rsidRPr="00950957" w:rsidRDefault="00950957" w:rsidP="009618B2">
      <w:pPr>
        <w:numPr>
          <w:ilvl w:val="1"/>
          <w:numId w:val="2"/>
        </w:numPr>
        <w:spacing w:line="480" w:lineRule="auto"/>
        <w:contextualSpacing/>
        <w:rPr>
          <w:rFonts w:ascii="Georgia" w:hAnsi="Georgia" w:cs="Courier New"/>
          <w:sz w:val="24"/>
          <w:szCs w:val="24"/>
        </w:rPr>
      </w:pPr>
      <w:r w:rsidRPr="00950957">
        <w:rPr>
          <w:rFonts w:ascii="Georgia" w:hAnsi="Georgia" w:cs="Courier New"/>
          <w:sz w:val="24"/>
          <w:szCs w:val="24"/>
          <w:u w:val="single"/>
        </w:rPr>
        <w:t>Matherne-Warren Drive &amp; Chevron Wagner Road</w:t>
      </w:r>
      <w:r w:rsidRPr="00950957">
        <w:rPr>
          <w:rFonts w:ascii="Georgia" w:hAnsi="Georgia" w:cs="Courier New"/>
          <w:sz w:val="24"/>
          <w:szCs w:val="24"/>
        </w:rPr>
        <w:t>: Both agreements are fully executed and filed.</w:t>
      </w:r>
    </w:p>
    <w:p w14:paraId="3042493C" w14:textId="77777777" w:rsidR="00950957" w:rsidRPr="00950957" w:rsidRDefault="00950957" w:rsidP="009618B2">
      <w:pPr>
        <w:numPr>
          <w:ilvl w:val="1"/>
          <w:numId w:val="2"/>
        </w:numPr>
        <w:spacing w:line="480" w:lineRule="auto"/>
        <w:contextualSpacing/>
        <w:rPr>
          <w:rFonts w:ascii="Georgia" w:hAnsi="Georgia" w:cs="Courier New"/>
          <w:sz w:val="24"/>
          <w:szCs w:val="24"/>
        </w:rPr>
      </w:pPr>
      <w:r w:rsidRPr="00950957">
        <w:rPr>
          <w:rFonts w:ascii="Georgia" w:hAnsi="Georgia" w:cs="Courier New"/>
          <w:sz w:val="24"/>
          <w:szCs w:val="24"/>
          <w:u w:val="single"/>
        </w:rPr>
        <w:t>St. Charles Parish-Canal #14</w:t>
      </w:r>
      <w:r w:rsidRPr="00950957">
        <w:rPr>
          <w:rFonts w:ascii="Georgia" w:hAnsi="Georgia" w:cs="Courier New"/>
          <w:sz w:val="24"/>
          <w:szCs w:val="24"/>
        </w:rPr>
        <w:t>: Council approved both resolutions at January Council Meeting</w:t>
      </w:r>
    </w:p>
    <w:p w14:paraId="7A00488D" w14:textId="77777777" w:rsidR="00950957" w:rsidRPr="00950957" w:rsidRDefault="00950957" w:rsidP="009618B2">
      <w:pPr>
        <w:numPr>
          <w:ilvl w:val="1"/>
          <w:numId w:val="2"/>
        </w:numPr>
        <w:spacing w:line="480" w:lineRule="auto"/>
        <w:contextualSpacing/>
        <w:rPr>
          <w:rFonts w:ascii="Georgia" w:hAnsi="Georgia" w:cs="Courier New"/>
          <w:sz w:val="24"/>
          <w:szCs w:val="24"/>
        </w:rPr>
      </w:pPr>
      <w:r w:rsidRPr="00950957">
        <w:rPr>
          <w:rFonts w:ascii="Georgia" w:hAnsi="Georgia" w:cs="Courier New"/>
          <w:sz w:val="24"/>
          <w:szCs w:val="24"/>
        </w:rPr>
        <w:t>SCP drafting ROE letter for LBLD execution. CSRS preparing access plats for route 5 and 6</w:t>
      </w:r>
    </w:p>
    <w:p w14:paraId="77EC4D8B" w14:textId="77777777" w:rsidR="00950957" w:rsidRPr="00950957" w:rsidRDefault="00950957" w:rsidP="009618B2">
      <w:pPr>
        <w:numPr>
          <w:ilvl w:val="1"/>
          <w:numId w:val="2"/>
        </w:numPr>
        <w:spacing w:line="480" w:lineRule="auto"/>
        <w:contextualSpacing/>
        <w:rPr>
          <w:rFonts w:ascii="Georgia" w:hAnsi="Georgia" w:cs="Courier New"/>
          <w:sz w:val="24"/>
          <w:szCs w:val="24"/>
        </w:rPr>
      </w:pPr>
      <w:r w:rsidRPr="00950957">
        <w:rPr>
          <w:rFonts w:ascii="Georgia" w:hAnsi="Georgia" w:cs="Courier New"/>
          <w:sz w:val="24"/>
          <w:szCs w:val="24"/>
          <w:u w:val="single"/>
        </w:rPr>
        <w:t>Chevron-Canal #14</w:t>
      </w:r>
      <w:r w:rsidRPr="00950957">
        <w:rPr>
          <w:rFonts w:ascii="Georgia" w:hAnsi="Georgia" w:cs="Courier New"/>
          <w:sz w:val="24"/>
          <w:szCs w:val="24"/>
        </w:rPr>
        <w:t xml:space="preserve">: Draft agreement under LBLD legal review. CSRS preparing plat exhibit. </w:t>
      </w:r>
    </w:p>
    <w:p w14:paraId="3F67C54F" w14:textId="77777777" w:rsidR="00950957" w:rsidRPr="00950957" w:rsidRDefault="00950957" w:rsidP="009618B2">
      <w:pPr>
        <w:numPr>
          <w:ilvl w:val="1"/>
          <w:numId w:val="2"/>
        </w:numPr>
        <w:spacing w:line="480" w:lineRule="auto"/>
        <w:contextualSpacing/>
        <w:rPr>
          <w:rFonts w:ascii="Georgia" w:hAnsi="Georgia" w:cs="Courier New"/>
          <w:sz w:val="24"/>
          <w:szCs w:val="24"/>
        </w:rPr>
      </w:pPr>
      <w:r w:rsidRPr="00950957">
        <w:rPr>
          <w:rFonts w:ascii="Georgia" w:hAnsi="Georgia" w:cs="Courier New"/>
          <w:sz w:val="24"/>
          <w:szCs w:val="24"/>
          <w:u w:val="single"/>
        </w:rPr>
        <w:t>CPRA Comments</w:t>
      </w:r>
      <w:r w:rsidRPr="00950957">
        <w:rPr>
          <w:rFonts w:ascii="Georgia" w:hAnsi="Georgia" w:cs="Courier New"/>
          <w:b/>
          <w:bCs/>
          <w:sz w:val="24"/>
          <w:szCs w:val="24"/>
        </w:rPr>
        <w:t xml:space="preserve">: </w:t>
      </w:r>
      <w:r w:rsidRPr="00950957">
        <w:rPr>
          <w:rFonts w:ascii="Georgia" w:hAnsi="Georgia" w:cs="Courier New"/>
          <w:sz w:val="24"/>
          <w:szCs w:val="24"/>
        </w:rPr>
        <w:t>CSRS Scheduling meeting with CPRA and Entergy February 6-8</w:t>
      </w:r>
      <w:r w:rsidRPr="00950957">
        <w:rPr>
          <w:rFonts w:ascii="Georgia" w:hAnsi="Georgia" w:cs="Courier New"/>
          <w:sz w:val="24"/>
          <w:szCs w:val="24"/>
          <w:vertAlign w:val="superscript"/>
        </w:rPr>
        <w:t>th</w:t>
      </w:r>
      <w:r w:rsidRPr="00950957">
        <w:rPr>
          <w:rFonts w:ascii="Georgia" w:hAnsi="Georgia" w:cs="Courier New"/>
          <w:sz w:val="24"/>
          <w:szCs w:val="24"/>
        </w:rPr>
        <w:t xml:space="preserve"> to confirm final approval on Segment 2 plan sheets and determine next steps for IGA execution</w:t>
      </w:r>
    </w:p>
    <w:p w14:paraId="0B092C43" w14:textId="77777777" w:rsidR="00950957" w:rsidRPr="00950957" w:rsidRDefault="00950957" w:rsidP="009618B2">
      <w:pPr>
        <w:numPr>
          <w:ilvl w:val="0"/>
          <w:numId w:val="2"/>
        </w:numPr>
        <w:spacing w:line="480" w:lineRule="auto"/>
        <w:contextualSpacing/>
        <w:rPr>
          <w:rFonts w:ascii="Georgia" w:hAnsi="Georgia" w:cs="Courier New"/>
          <w:sz w:val="24"/>
          <w:szCs w:val="24"/>
        </w:rPr>
      </w:pPr>
      <w:r w:rsidRPr="00950957">
        <w:rPr>
          <w:rFonts w:ascii="Georgia" w:hAnsi="Georgia" w:cs="Courier New"/>
          <w:b/>
          <w:bCs/>
          <w:sz w:val="24"/>
          <w:szCs w:val="24"/>
        </w:rPr>
        <w:t>Segment 3 – Bayou des Allemands Flood Gate</w:t>
      </w:r>
    </w:p>
    <w:p w14:paraId="79F3C188" w14:textId="77777777" w:rsidR="00950957" w:rsidRPr="00950957" w:rsidRDefault="00950957" w:rsidP="009618B2">
      <w:pPr>
        <w:numPr>
          <w:ilvl w:val="1"/>
          <w:numId w:val="2"/>
        </w:numPr>
        <w:spacing w:line="480" w:lineRule="auto"/>
        <w:contextualSpacing/>
        <w:rPr>
          <w:rFonts w:ascii="Georgia" w:hAnsi="Georgia" w:cs="Courier New"/>
          <w:sz w:val="24"/>
          <w:szCs w:val="24"/>
        </w:rPr>
      </w:pPr>
      <w:r w:rsidRPr="00950957">
        <w:rPr>
          <w:rFonts w:ascii="Georgia" w:hAnsi="Georgia" w:cs="Courier New"/>
          <w:sz w:val="24"/>
          <w:szCs w:val="24"/>
          <w:u w:val="single"/>
        </w:rPr>
        <w:t xml:space="preserve">Permitting (Greenup):  </w:t>
      </w:r>
      <w:r w:rsidRPr="00950957">
        <w:rPr>
          <w:rFonts w:ascii="Georgia" w:hAnsi="Georgia" w:cs="Courier New"/>
          <w:sz w:val="24"/>
          <w:szCs w:val="24"/>
        </w:rPr>
        <w:t>Budget approved by LBLD board. Greenup drafting permitting scope for Notice to Proceed.</w:t>
      </w:r>
    </w:p>
    <w:p w14:paraId="17546B48" w14:textId="77777777" w:rsidR="00950957" w:rsidRPr="00950957" w:rsidRDefault="00950957" w:rsidP="009618B2">
      <w:pPr>
        <w:numPr>
          <w:ilvl w:val="1"/>
          <w:numId w:val="2"/>
        </w:numPr>
        <w:spacing w:line="480" w:lineRule="auto"/>
        <w:contextualSpacing/>
        <w:rPr>
          <w:rFonts w:ascii="Georgia" w:hAnsi="Georgia" w:cs="Courier New"/>
          <w:sz w:val="24"/>
          <w:szCs w:val="24"/>
        </w:rPr>
      </w:pPr>
      <w:r w:rsidRPr="00950957">
        <w:rPr>
          <w:rFonts w:ascii="Georgia" w:hAnsi="Georgia" w:cs="Courier New"/>
          <w:sz w:val="24"/>
          <w:szCs w:val="24"/>
          <w:u w:val="single"/>
        </w:rPr>
        <w:t xml:space="preserve">Flood Gate Design (GIS): </w:t>
      </w:r>
      <w:r w:rsidRPr="00950957">
        <w:rPr>
          <w:rFonts w:ascii="Georgia" w:hAnsi="Georgia" w:cs="Courier New"/>
          <w:sz w:val="24"/>
          <w:szCs w:val="24"/>
        </w:rPr>
        <w:t>GIS budget approved by LBLD board and Notice to Proceed has been issued for determining design criteria and 65% design submittal.</w:t>
      </w:r>
    </w:p>
    <w:p w14:paraId="00F3FF8E" w14:textId="77777777" w:rsidR="00950957" w:rsidRPr="00950957" w:rsidRDefault="00950957" w:rsidP="009618B2">
      <w:pPr>
        <w:numPr>
          <w:ilvl w:val="0"/>
          <w:numId w:val="2"/>
        </w:numPr>
        <w:spacing w:line="480" w:lineRule="auto"/>
        <w:contextualSpacing/>
        <w:rPr>
          <w:rFonts w:ascii="Georgia" w:hAnsi="Georgia" w:cs="Courier New"/>
          <w:sz w:val="24"/>
          <w:szCs w:val="24"/>
        </w:rPr>
      </w:pPr>
      <w:r w:rsidRPr="00950957">
        <w:rPr>
          <w:rFonts w:ascii="Georgia" w:hAnsi="Georgia" w:cs="Courier New"/>
          <w:b/>
          <w:bCs/>
          <w:sz w:val="24"/>
          <w:szCs w:val="24"/>
        </w:rPr>
        <w:t>Chief’s Report</w:t>
      </w:r>
    </w:p>
    <w:p w14:paraId="2B9F88B5" w14:textId="77777777" w:rsidR="00950957" w:rsidRPr="00950957" w:rsidRDefault="00950957" w:rsidP="009618B2">
      <w:pPr>
        <w:numPr>
          <w:ilvl w:val="1"/>
          <w:numId w:val="2"/>
        </w:numPr>
        <w:spacing w:line="480" w:lineRule="auto"/>
        <w:contextualSpacing/>
        <w:rPr>
          <w:rFonts w:ascii="Georgia" w:hAnsi="Georgia" w:cs="Courier New"/>
          <w:sz w:val="24"/>
          <w:szCs w:val="24"/>
        </w:rPr>
      </w:pPr>
      <w:r w:rsidRPr="00950957">
        <w:rPr>
          <w:rFonts w:ascii="Georgia" w:hAnsi="Georgia" w:cs="Courier New"/>
          <w:b/>
          <w:bCs/>
          <w:sz w:val="24"/>
          <w:szCs w:val="24"/>
        </w:rPr>
        <w:lastRenderedPageBreak/>
        <w:t>Signed</w:t>
      </w:r>
      <w:r w:rsidRPr="00950957">
        <w:rPr>
          <w:rFonts w:ascii="Georgia" w:hAnsi="Georgia" w:cs="Courier New"/>
          <w:sz w:val="24"/>
          <w:szCs w:val="24"/>
        </w:rPr>
        <w:t xml:space="preserve"> and </w:t>
      </w:r>
      <w:r w:rsidRPr="00950957">
        <w:rPr>
          <w:rFonts w:ascii="Georgia" w:hAnsi="Georgia" w:cs="Courier New"/>
          <w:b/>
          <w:bCs/>
          <w:sz w:val="24"/>
          <w:szCs w:val="24"/>
        </w:rPr>
        <w:t>Approved</w:t>
      </w:r>
      <w:r w:rsidRPr="00950957">
        <w:rPr>
          <w:rFonts w:ascii="Georgia" w:hAnsi="Georgia" w:cs="Courier New"/>
          <w:sz w:val="24"/>
          <w:szCs w:val="24"/>
        </w:rPr>
        <w:t xml:space="preserve"> on January 28</w:t>
      </w:r>
      <w:r w:rsidRPr="00950957">
        <w:rPr>
          <w:rFonts w:ascii="Georgia" w:hAnsi="Georgia" w:cs="Courier New"/>
          <w:sz w:val="24"/>
          <w:szCs w:val="24"/>
          <w:vertAlign w:val="superscript"/>
        </w:rPr>
        <w:t>th</w:t>
      </w:r>
      <w:r w:rsidRPr="00950957">
        <w:rPr>
          <w:rFonts w:ascii="Georgia" w:hAnsi="Georgia" w:cs="Courier New"/>
          <w:sz w:val="24"/>
          <w:szCs w:val="24"/>
        </w:rPr>
        <w:t xml:space="preserve"> for Upper Barataria Basin Louisiana Feasibility Study</w:t>
      </w:r>
    </w:p>
    <w:p w14:paraId="224C6258" w14:textId="77777777" w:rsidR="00950957" w:rsidRPr="00950957" w:rsidRDefault="00950957" w:rsidP="009618B2">
      <w:pPr>
        <w:numPr>
          <w:ilvl w:val="1"/>
          <w:numId w:val="2"/>
        </w:numPr>
        <w:spacing w:line="480" w:lineRule="auto"/>
        <w:contextualSpacing/>
        <w:rPr>
          <w:rFonts w:ascii="Georgia" w:hAnsi="Georgia" w:cs="Courier New"/>
          <w:sz w:val="24"/>
          <w:szCs w:val="24"/>
        </w:rPr>
      </w:pPr>
      <w:r w:rsidRPr="00950957">
        <w:rPr>
          <w:rFonts w:ascii="Georgia" w:hAnsi="Georgia" w:cs="Courier New"/>
          <w:sz w:val="24"/>
          <w:szCs w:val="24"/>
        </w:rPr>
        <w:t xml:space="preserve">Final agency support needed to submit UBRR to Congress as candidate for authorization and appropriations. </w:t>
      </w:r>
    </w:p>
    <w:p w14:paraId="6765A019" w14:textId="77777777" w:rsidR="00950957" w:rsidRPr="00950957" w:rsidRDefault="00950957" w:rsidP="009618B2">
      <w:pPr>
        <w:numPr>
          <w:ilvl w:val="1"/>
          <w:numId w:val="2"/>
        </w:numPr>
        <w:spacing w:line="480" w:lineRule="auto"/>
        <w:contextualSpacing/>
        <w:rPr>
          <w:rFonts w:ascii="Georgia" w:hAnsi="Georgia" w:cs="Courier New"/>
          <w:sz w:val="24"/>
          <w:szCs w:val="24"/>
        </w:rPr>
      </w:pPr>
      <w:r w:rsidRPr="00950957">
        <w:rPr>
          <w:rFonts w:ascii="Georgia" w:hAnsi="Georgia" w:cs="Courier New"/>
          <w:sz w:val="24"/>
          <w:szCs w:val="24"/>
        </w:rPr>
        <w:t>UBRR is now in Pre-Construction Engineering &amp; Design (PED) while the Chief’s Report makes its way to Congress for construction authorization consideration</w:t>
      </w:r>
    </w:p>
    <w:p w14:paraId="40BBC446" w14:textId="77777777" w:rsidR="00950957" w:rsidRPr="00015135" w:rsidRDefault="00950957" w:rsidP="009618B2">
      <w:pPr>
        <w:pStyle w:val="ListParagraph"/>
        <w:numPr>
          <w:ilvl w:val="0"/>
          <w:numId w:val="3"/>
        </w:numPr>
        <w:spacing w:line="480" w:lineRule="auto"/>
        <w:rPr>
          <w:rFonts w:ascii="Georgia" w:hAnsi="Georgia" w:cs="Courier New"/>
          <w:sz w:val="24"/>
          <w:szCs w:val="24"/>
        </w:rPr>
      </w:pPr>
      <w:r w:rsidRPr="00015135">
        <w:rPr>
          <w:rFonts w:ascii="Georgia" w:hAnsi="Georgia" w:cs="Courier New"/>
          <w:b/>
          <w:bCs/>
          <w:sz w:val="24"/>
          <w:szCs w:val="24"/>
        </w:rPr>
        <w:t>Disaster Relief Supplemental Appropriations Act (DRSAA) 2022</w:t>
      </w:r>
    </w:p>
    <w:p w14:paraId="7E6583D9" w14:textId="77777777" w:rsidR="00950957" w:rsidRPr="00950957" w:rsidRDefault="00950957" w:rsidP="009618B2">
      <w:pPr>
        <w:numPr>
          <w:ilvl w:val="1"/>
          <w:numId w:val="2"/>
        </w:numPr>
        <w:spacing w:line="480" w:lineRule="auto"/>
        <w:contextualSpacing/>
        <w:rPr>
          <w:rFonts w:ascii="Georgia" w:hAnsi="Georgia" w:cs="Courier New"/>
          <w:sz w:val="24"/>
          <w:szCs w:val="24"/>
        </w:rPr>
      </w:pPr>
      <w:r w:rsidRPr="00950957">
        <w:rPr>
          <w:rFonts w:ascii="Georgia" w:hAnsi="Georgia" w:cs="Courier New"/>
          <w:sz w:val="24"/>
          <w:szCs w:val="24"/>
        </w:rPr>
        <w:t>January 19</w:t>
      </w:r>
      <w:r w:rsidRPr="00950957">
        <w:rPr>
          <w:rFonts w:ascii="Georgia" w:hAnsi="Georgia" w:cs="Courier New"/>
          <w:sz w:val="24"/>
          <w:szCs w:val="24"/>
          <w:vertAlign w:val="superscript"/>
        </w:rPr>
        <w:t>th</w:t>
      </w:r>
      <w:r w:rsidRPr="00950957">
        <w:rPr>
          <w:rFonts w:ascii="Georgia" w:hAnsi="Georgia" w:cs="Courier New"/>
          <w:sz w:val="24"/>
          <w:szCs w:val="24"/>
        </w:rPr>
        <w:t xml:space="preserve">, 2022: $2.6 billion announced for Louisiana </w:t>
      </w:r>
    </w:p>
    <w:p w14:paraId="1780148B" w14:textId="77777777" w:rsidR="00950957" w:rsidRPr="00950957" w:rsidRDefault="00950957" w:rsidP="009618B2">
      <w:pPr>
        <w:numPr>
          <w:ilvl w:val="2"/>
          <w:numId w:val="2"/>
        </w:numPr>
        <w:spacing w:line="480" w:lineRule="auto"/>
        <w:contextualSpacing/>
        <w:rPr>
          <w:rFonts w:ascii="Georgia" w:hAnsi="Georgia" w:cs="Courier New"/>
          <w:sz w:val="24"/>
          <w:szCs w:val="24"/>
        </w:rPr>
      </w:pPr>
      <w:r w:rsidRPr="00950957">
        <w:rPr>
          <w:rFonts w:ascii="Georgia" w:hAnsi="Georgia" w:cs="Courier New"/>
          <w:b/>
          <w:bCs/>
          <w:sz w:val="24"/>
          <w:szCs w:val="24"/>
        </w:rPr>
        <w:t>$8 million appropriated for UBRR</w:t>
      </w:r>
    </w:p>
    <w:p w14:paraId="27A0E3F3" w14:textId="77777777" w:rsidR="00950957" w:rsidRPr="00950957" w:rsidRDefault="00950957" w:rsidP="009618B2">
      <w:pPr>
        <w:numPr>
          <w:ilvl w:val="1"/>
          <w:numId w:val="2"/>
        </w:numPr>
        <w:spacing w:line="480" w:lineRule="auto"/>
        <w:contextualSpacing/>
        <w:rPr>
          <w:rFonts w:ascii="Georgia" w:hAnsi="Georgia" w:cs="Courier New"/>
          <w:sz w:val="24"/>
          <w:szCs w:val="24"/>
        </w:rPr>
      </w:pPr>
      <w:r w:rsidRPr="00950957">
        <w:rPr>
          <w:rFonts w:ascii="Georgia" w:hAnsi="Georgia" w:cs="Courier New"/>
          <w:sz w:val="24"/>
          <w:szCs w:val="24"/>
        </w:rPr>
        <w:t>Approval of Chief’s report authorizes use of funds</w:t>
      </w:r>
    </w:p>
    <w:p w14:paraId="6255B7BE" w14:textId="77777777" w:rsidR="00950957" w:rsidRPr="00950957" w:rsidRDefault="00950957" w:rsidP="009618B2">
      <w:pPr>
        <w:numPr>
          <w:ilvl w:val="0"/>
          <w:numId w:val="2"/>
        </w:numPr>
        <w:spacing w:line="480" w:lineRule="auto"/>
        <w:contextualSpacing/>
        <w:rPr>
          <w:rFonts w:ascii="Georgia" w:hAnsi="Georgia" w:cs="Courier New"/>
          <w:sz w:val="24"/>
          <w:szCs w:val="24"/>
        </w:rPr>
      </w:pPr>
      <w:r w:rsidRPr="00950957">
        <w:rPr>
          <w:rFonts w:ascii="Georgia" w:hAnsi="Georgia" w:cs="Courier New"/>
          <w:b/>
          <w:bCs/>
          <w:sz w:val="24"/>
          <w:szCs w:val="24"/>
        </w:rPr>
        <w:t>USACE MOA Discussions</w:t>
      </w:r>
    </w:p>
    <w:p w14:paraId="0D76E565" w14:textId="77777777" w:rsidR="00950957" w:rsidRPr="00950957" w:rsidRDefault="00950957" w:rsidP="009618B2">
      <w:pPr>
        <w:numPr>
          <w:ilvl w:val="1"/>
          <w:numId w:val="2"/>
        </w:numPr>
        <w:spacing w:line="480" w:lineRule="auto"/>
        <w:contextualSpacing/>
        <w:rPr>
          <w:rFonts w:ascii="Georgia" w:hAnsi="Georgia" w:cs="Courier New"/>
          <w:sz w:val="24"/>
          <w:szCs w:val="24"/>
        </w:rPr>
      </w:pPr>
      <w:r w:rsidRPr="00950957">
        <w:rPr>
          <w:rFonts w:ascii="Georgia" w:hAnsi="Georgia" w:cs="Courier New"/>
          <w:sz w:val="24"/>
          <w:szCs w:val="24"/>
        </w:rPr>
        <w:t xml:space="preserve">Greenup and CSRS scheduling meeting with USACE to discuss execution of MOA for future flood gate accreditation. </w:t>
      </w:r>
    </w:p>
    <w:p w14:paraId="7916F742" w14:textId="7FE10BBC" w:rsidR="006650B6" w:rsidRDefault="00280AD4" w:rsidP="00806060">
      <w:pPr>
        <w:spacing w:line="480" w:lineRule="auto"/>
        <w:contextualSpacing/>
        <w:rPr>
          <w:rFonts w:ascii="Georgia" w:hAnsi="Georgia" w:cs="Courier New"/>
          <w:bCs/>
          <w:sz w:val="24"/>
          <w:szCs w:val="24"/>
        </w:rPr>
      </w:pPr>
      <w:r>
        <w:rPr>
          <w:rFonts w:ascii="Georgia" w:hAnsi="Georgia" w:cs="Courier New"/>
          <w:bCs/>
          <w:sz w:val="24"/>
          <w:szCs w:val="24"/>
        </w:rPr>
        <w:t xml:space="preserve">A round of thanks to the Executive Director, Commissioners and to the Engineering Team for the accomplishment of the Chief Report went around.  Mr. Rodney Greenup explained to the Board what it means to be rewarded with federal monies for the UBRRP.  Mr. Donald Henry </w:t>
      </w:r>
      <w:r w:rsidR="00C91C46">
        <w:rPr>
          <w:rFonts w:ascii="Georgia" w:hAnsi="Georgia" w:cs="Courier New"/>
          <w:bCs/>
          <w:sz w:val="24"/>
          <w:szCs w:val="24"/>
        </w:rPr>
        <w:t>informed the Board that we have been reimbursed over $250,000 in Capital Outlay for the Bayou Verret/Bayou Napoleon project.  Mr. Joseph Savoie gave an update for the new building.</w:t>
      </w:r>
    </w:p>
    <w:p w14:paraId="5B9F3F0C" w14:textId="3AE32364" w:rsidR="004F1EC2" w:rsidRDefault="00CE2973" w:rsidP="001905BE">
      <w:pPr>
        <w:spacing w:line="480" w:lineRule="auto"/>
        <w:ind w:firstLine="720"/>
        <w:contextualSpacing/>
        <w:rPr>
          <w:rFonts w:ascii="Georgia" w:hAnsi="Georgia" w:cs="Courier New"/>
          <w:bCs/>
          <w:sz w:val="24"/>
          <w:szCs w:val="24"/>
        </w:rPr>
      </w:pPr>
      <w:r>
        <w:rPr>
          <w:rFonts w:ascii="Georgia" w:hAnsi="Georgia" w:cs="Courier New"/>
          <w:bCs/>
          <w:sz w:val="24"/>
          <w:szCs w:val="24"/>
        </w:rPr>
        <w:t>Vice-President Jeffery Henry</w:t>
      </w:r>
      <w:r w:rsidR="00723206">
        <w:rPr>
          <w:rFonts w:ascii="Georgia" w:hAnsi="Georgia" w:cs="Courier New"/>
          <w:bCs/>
          <w:sz w:val="24"/>
          <w:szCs w:val="24"/>
        </w:rPr>
        <w:t xml:space="preserve"> </w:t>
      </w:r>
      <w:r w:rsidR="004F1EC2">
        <w:rPr>
          <w:rFonts w:ascii="Georgia" w:hAnsi="Georgia" w:cs="Courier New"/>
          <w:bCs/>
          <w:sz w:val="24"/>
          <w:szCs w:val="24"/>
        </w:rPr>
        <w:t xml:space="preserve">made a motion to adjourn and </w:t>
      </w:r>
      <w:r w:rsidR="00AB2FE2">
        <w:rPr>
          <w:rFonts w:ascii="Georgia" w:hAnsi="Georgia" w:cs="Courier New"/>
          <w:bCs/>
          <w:sz w:val="24"/>
          <w:szCs w:val="24"/>
        </w:rPr>
        <w:t xml:space="preserve">Commissioner </w:t>
      </w:r>
      <w:r>
        <w:rPr>
          <w:rFonts w:ascii="Georgia" w:hAnsi="Georgia" w:cs="Courier New"/>
          <w:bCs/>
          <w:sz w:val="24"/>
          <w:szCs w:val="24"/>
        </w:rPr>
        <w:t>Gary Watson</w:t>
      </w:r>
      <w:r w:rsidR="00AB2FE2">
        <w:rPr>
          <w:rFonts w:ascii="Georgia" w:hAnsi="Georgia" w:cs="Courier New"/>
          <w:bCs/>
          <w:sz w:val="24"/>
          <w:szCs w:val="24"/>
        </w:rPr>
        <w:t xml:space="preserve"> </w:t>
      </w:r>
      <w:r w:rsidR="004F1EC2">
        <w:rPr>
          <w:rFonts w:ascii="Georgia" w:hAnsi="Georgia" w:cs="Courier New"/>
          <w:bCs/>
          <w:sz w:val="24"/>
          <w:szCs w:val="24"/>
        </w:rPr>
        <w:t>seconded his motion.</w:t>
      </w:r>
    </w:p>
    <w:p w14:paraId="03D13712" w14:textId="0C3A5375" w:rsidR="00602827" w:rsidRDefault="00602827" w:rsidP="00D2745B">
      <w:pPr>
        <w:spacing w:line="480" w:lineRule="auto"/>
        <w:contextualSpacing/>
        <w:rPr>
          <w:rFonts w:ascii="Georgia" w:hAnsi="Georgia" w:cs="Courier New"/>
          <w:bCs/>
          <w:sz w:val="24"/>
          <w:szCs w:val="24"/>
        </w:rPr>
      </w:pPr>
    </w:p>
    <w:p w14:paraId="00738BFB" w14:textId="6BCDD92C" w:rsidR="00602827" w:rsidRDefault="00602827" w:rsidP="00D2745B">
      <w:pPr>
        <w:spacing w:line="480" w:lineRule="auto"/>
        <w:contextualSpacing/>
        <w:rPr>
          <w:rFonts w:ascii="Georgia" w:hAnsi="Georgia" w:cs="Courier New"/>
          <w:bCs/>
          <w:sz w:val="24"/>
          <w:szCs w:val="24"/>
        </w:rPr>
      </w:pPr>
    </w:p>
    <w:p w14:paraId="531167A4" w14:textId="77777777" w:rsidR="00602827" w:rsidRDefault="00602827" w:rsidP="00D2745B">
      <w:pPr>
        <w:spacing w:line="480" w:lineRule="auto"/>
        <w:contextualSpacing/>
        <w:rPr>
          <w:rFonts w:ascii="Georgia" w:hAnsi="Georgia" w:cs="Courier New"/>
          <w:bCs/>
          <w:sz w:val="24"/>
          <w:szCs w:val="24"/>
        </w:rPr>
      </w:pPr>
    </w:p>
    <w:p w14:paraId="1682DB67" w14:textId="77777777" w:rsidR="00293CFE" w:rsidRDefault="00293CFE"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3FD83D1B" w:rsidR="002C0A62" w:rsidRPr="0087566B" w:rsidRDefault="00AB2FE2" w:rsidP="000F372E">
      <w:pPr>
        <w:spacing w:line="480" w:lineRule="auto"/>
        <w:ind w:firstLine="720"/>
        <w:contextualSpacing/>
        <w:rPr>
          <w:rFonts w:ascii="Georgia" w:hAnsi="Georgia"/>
          <w:sz w:val="24"/>
          <w:szCs w:val="24"/>
        </w:rPr>
      </w:pPr>
      <w:r>
        <w:rPr>
          <w:rFonts w:ascii="Georgia" w:hAnsi="Georgia" w:cs="Courier New"/>
          <w:bCs/>
          <w:sz w:val="24"/>
          <w:szCs w:val="24"/>
        </w:rPr>
        <w:t>0</w:t>
      </w:r>
      <w:r w:rsidR="00015135">
        <w:rPr>
          <w:rFonts w:ascii="Georgia" w:hAnsi="Georgia" w:cs="Courier New"/>
          <w:bCs/>
          <w:sz w:val="24"/>
          <w:szCs w:val="24"/>
        </w:rPr>
        <w:t>2</w:t>
      </w:r>
      <w:r>
        <w:rPr>
          <w:rFonts w:ascii="Georgia" w:hAnsi="Georgia" w:cs="Courier New"/>
          <w:bCs/>
          <w:sz w:val="24"/>
          <w:szCs w:val="24"/>
        </w:rPr>
        <w:t>/</w:t>
      </w:r>
      <w:r w:rsidR="00015135">
        <w:rPr>
          <w:rFonts w:ascii="Georgia" w:hAnsi="Georgia" w:cs="Courier New"/>
          <w:bCs/>
          <w:sz w:val="24"/>
          <w:szCs w:val="24"/>
        </w:rPr>
        <w:t>07</w:t>
      </w:r>
      <w:r>
        <w:rPr>
          <w:rFonts w:ascii="Georgia" w:hAnsi="Georgia" w:cs="Courier New"/>
          <w:bCs/>
          <w:sz w:val="24"/>
          <w:szCs w:val="24"/>
        </w:rPr>
        <w:t>/2022</w:t>
      </w:r>
    </w:p>
    <w:sectPr w:rsidR="002C0A62" w:rsidRPr="0087566B" w:rsidSect="002C0A6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8BBD" w14:textId="77777777" w:rsidR="008D1CB5" w:rsidRDefault="008D1CB5" w:rsidP="00E85474">
      <w:r>
        <w:separator/>
      </w:r>
    </w:p>
  </w:endnote>
  <w:endnote w:type="continuationSeparator" w:id="0">
    <w:p w14:paraId="6DE84FDA" w14:textId="77777777" w:rsidR="008D1CB5" w:rsidRDefault="008D1CB5"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35CC" w14:textId="77777777" w:rsidR="008D1CB5" w:rsidRDefault="008D1CB5" w:rsidP="00E85474">
      <w:r>
        <w:separator/>
      </w:r>
    </w:p>
  </w:footnote>
  <w:footnote w:type="continuationSeparator" w:id="0">
    <w:p w14:paraId="465F9077" w14:textId="77777777" w:rsidR="008D1CB5" w:rsidRDefault="008D1CB5"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18E"/>
    <w:multiLevelType w:val="hybridMultilevel"/>
    <w:tmpl w:val="4F4E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263D0"/>
    <w:multiLevelType w:val="hybridMultilevel"/>
    <w:tmpl w:val="DBEA3B72"/>
    <w:lvl w:ilvl="0" w:tplc="00BA2AAC">
      <w:start w:val="1"/>
      <w:numFmt w:val="bullet"/>
      <w:lvlText w:val="•"/>
      <w:lvlJc w:val="left"/>
      <w:pPr>
        <w:tabs>
          <w:tab w:val="num" w:pos="720"/>
        </w:tabs>
        <w:ind w:left="720" w:hanging="360"/>
      </w:pPr>
      <w:rPr>
        <w:rFonts w:ascii="Arial" w:hAnsi="Arial" w:hint="default"/>
      </w:rPr>
    </w:lvl>
    <w:lvl w:ilvl="1" w:tplc="6E309298">
      <w:numFmt w:val="bullet"/>
      <w:lvlText w:val="•"/>
      <w:lvlJc w:val="left"/>
      <w:pPr>
        <w:tabs>
          <w:tab w:val="num" w:pos="1440"/>
        </w:tabs>
        <w:ind w:left="1440" w:hanging="360"/>
      </w:pPr>
      <w:rPr>
        <w:rFonts w:ascii="Arial" w:hAnsi="Arial" w:hint="default"/>
      </w:rPr>
    </w:lvl>
    <w:lvl w:ilvl="2" w:tplc="3FC84C6E">
      <w:numFmt w:val="bullet"/>
      <w:lvlText w:val="•"/>
      <w:lvlJc w:val="left"/>
      <w:pPr>
        <w:tabs>
          <w:tab w:val="num" w:pos="2160"/>
        </w:tabs>
        <w:ind w:left="2160" w:hanging="360"/>
      </w:pPr>
      <w:rPr>
        <w:rFonts w:ascii="Arial" w:hAnsi="Arial" w:hint="default"/>
      </w:rPr>
    </w:lvl>
    <w:lvl w:ilvl="3" w:tplc="93164F86" w:tentative="1">
      <w:start w:val="1"/>
      <w:numFmt w:val="bullet"/>
      <w:lvlText w:val="•"/>
      <w:lvlJc w:val="left"/>
      <w:pPr>
        <w:tabs>
          <w:tab w:val="num" w:pos="2880"/>
        </w:tabs>
        <w:ind w:left="2880" w:hanging="360"/>
      </w:pPr>
      <w:rPr>
        <w:rFonts w:ascii="Arial" w:hAnsi="Arial" w:hint="default"/>
      </w:rPr>
    </w:lvl>
    <w:lvl w:ilvl="4" w:tplc="5ED22D04" w:tentative="1">
      <w:start w:val="1"/>
      <w:numFmt w:val="bullet"/>
      <w:lvlText w:val="•"/>
      <w:lvlJc w:val="left"/>
      <w:pPr>
        <w:tabs>
          <w:tab w:val="num" w:pos="3600"/>
        </w:tabs>
        <w:ind w:left="3600" w:hanging="360"/>
      </w:pPr>
      <w:rPr>
        <w:rFonts w:ascii="Arial" w:hAnsi="Arial" w:hint="default"/>
      </w:rPr>
    </w:lvl>
    <w:lvl w:ilvl="5" w:tplc="6E14938A" w:tentative="1">
      <w:start w:val="1"/>
      <w:numFmt w:val="bullet"/>
      <w:lvlText w:val="•"/>
      <w:lvlJc w:val="left"/>
      <w:pPr>
        <w:tabs>
          <w:tab w:val="num" w:pos="4320"/>
        </w:tabs>
        <w:ind w:left="4320" w:hanging="360"/>
      </w:pPr>
      <w:rPr>
        <w:rFonts w:ascii="Arial" w:hAnsi="Arial" w:hint="default"/>
      </w:rPr>
    </w:lvl>
    <w:lvl w:ilvl="6" w:tplc="AC0E05BE" w:tentative="1">
      <w:start w:val="1"/>
      <w:numFmt w:val="bullet"/>
      <w:lvlText w:val="•"/>
      <w:lvlJc w:val="left"/>
      <w:pPr>
        <w:tabs>
          <w:tab w:val="num" w:pos="5040"/>
        </w:tabs>
        <w:ind w:left="5040" w:hanging="360"/>
      </w:pPr>
      <w:rPr>
        <w:rFonts w:ascii="Arial" w:hAnsi="Arial" w:hint="default"/>
      </w:rPr>
    </w:lvl>
    <w:lvl w:ilvl="7" w:tplc="9FA04542" w:tentative="1">
      <w:start w:val="1"/>
      <w:numFmt w:val="bullet"/>
      <w:lvlText w:val="•"/>
      <w:lvlJc w:val="left"/>
      <w:pPr>
        <w:tabs>
          <w:tab w:val="num" w:pos="5760"/>
        </w:tabs>
        <w:ind w:left="5760" w:hanging="360"/>
      </w:pPr>
      <w:rPr>
        <w:rFonts w:ascii="Arial" w:hAnsi="Arial" w:hint="default"/>
      </w:rPr>
    </w:lvl>
    <w:lvl w:ilvl="8" w:tplc="5F3276E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24F0"/>
    <w:rsid w:val="00015135"/>
    <w:rsid w:val="00015A34"/>
    <w:rsid w:val="00015D50"/>
    <w:rsid w:val="000172DA"/>
    <w:rsid w:val="000226B7"/>
    <w:rsid w:val="00023BFB"/>
    <w:rsid w:val="00025231"/>
    <w:rsid w:val="000262EB"/>
    <w:rsid w:val="0003083A"/>
    <w:rsid w:val="00041D46"/>
    <w:rsid w:val="00042CA2"/>
    <w:rsid w:val="000505B4"/>
    <w:rsid w:val="0005486E"/>
    <w:rsid w:val="00054E8F"/>
    <w:rsid w:val="00055F90"/>
    <w:rsid w:val="00056240"/>
    <w:rsid w:val="00062500"/>
    <w:rsid w:val="00062F7C"/>
    <w:rsid w:val="00071D83"/>
    <w:rsid w:val="0007238B"/>
    <w:rsid w:val="0007559B"/>
    <w:rsid w:val="000764A9"/>
    <w:rsid w:val="00081512"/>
    <w:rsid w:val="00086211"/>
    <w:rsid w:val="00094013"/>
    <w:rsid w:val="000946E3"/>
    <w:rsid w:val="0009512A"/>
    <w:rsid w:val="00095512"/>
    <w:rsid w:val="000A0F27"/>
    <w:rsid w:val="000A13D2"/>
    <w:rsid w:val="000A2694"/>
    <w:rsid w:val="000A2F6A"/>
    <w:rsid w:val="000A6019"/>
    <w:rsid w:val="000B324B"/>
    <w:rsid w:val="000B61E7"/>
    <w:rsid w:val="000C3C0B"/>
    <w:rsid w:val="000D5033"/>
    <w:rsid w:val="000D6F7F"/>
    <w:rsid w:val="000D7C08"/>
    <w:rsid w:val="000F1B6A"/>
    <w:rsid w:val="000F1B9A"/>
    <w:rsid w:val="000F372E"/>
    <w:rsid w:val="000F4E6E"/>
    <w:rsid w:val="000F688E"/>
    <w:rsid w:val="00101403"/>
    <w:rsid w:val="00110228"/>
    <w:rsid w:val="001109D1"/>
    <w:rsid w:val="00112F97"/>
    <w:rsid w:val="00114B0F"/>
    <w:rsid w:val="00133984"/>
    <w:rsid w:val="0013770A"/>
    <w:rsid w:val="001377B5"/>
    <w:rsid w:val="00152007"/>
    <w:rsid w:val="001557F2"/>
    <w:rsid w:val="0016228C"/>
    <w:rsid w:val="00163770"/>
    <w:rsid w:val="00171109"/>
    <w:rsid w:val="00171BF3"/>
    <w:rsid w:val="00172536"/>
    <w:rsid w:val="00180B78"/>
    <w:rsid w:val="00186BAE"/>
    <w:rsid w:val="0019023E"/>
    <w:rsid w:val="001905BE"/>
    <w:rsid w:val="00192EB5"/>
    <w:rsid w:val="00197CD3"/>
    <w:rsid w:val="001A093A"/>
    <w:rsid w:val="001A1AFE"/>
    <w:rsid w:val="001A2FEA"/>
    <w:rsid w:val="001A6440"/>
    <w:rsid w:val="001A6CFF"/>
    <w:rsid w:val="001B29EA"/>
    <w:rsid w:val="001B5E1B"/>
    <w:rsid w:val="001B61B8"/>
    <w:rsid w:val="001C4075"/>
    <w:rsid w:val="001C6E4C"/>
    <w:rsid w:val="001D3115"/>
    <w:rsid w:val="001D3E36"/>
    <w:rsid w:val="001D6296"/>
    <w:rsid w:val="001E00A9"/>
    <w:rsid w:val="001E0361"/>
    <w:rsid w:val="001E3233"/>
    <w:rsid w:val="001E77CB"/>
    <w:rsid w:val="001F1A09"/>
    <w:rsid w:val="001F4A04"/>
    <w:rsid w:val="001F4BC3"/>
    <w:rsid w:val="001F71EA"/>
    <w:rsid w:val="001F73F9"/>
    <w:rsid w:val="00200D48"/>
    <w:rsid w:val="0020162F"/>
    <w:rsid w:val="0020363E"/>
    <w:rsid w:val="00203914"/>
    <w:rsid w:val="00204C52"/>
    <w:rsid w:val="00205738"/>
    <w:rsid w:val="00206DB9"/>
    <w:rsid w:val="002073B1"/>
    <w:rsid w:val="00212825"/>
    <w:rsid w:val="002150F0"/>
    <w:rsid w:val="00216E74"/>
    <w:rsid w:val="00226B61"/>
    <w:rsid w:val="002329BA"/>
    <w:rsid w:val="00234F58"/>
    <w:rsid w:val="00241767"/>
    <w:rsid w:val="002437D4"/>
    <w:rsid w:val="0024670E"/>
    <w:rsid w:val="00247705"/>
    <w:rsid w:val="00257C73"/>
    <w:rsid w:val="00260177"/>
    <w:rsid w:val="00262F8C"/>
    <w:rsid w:val="00264764"/>
    <w:rsid w:val="00264C02"/>
    <w:rsid w:val="0026507E"/>
    <w:rsid w:val="002667A7"/>
    <w:rsid w:val="00270B22"/>
    <w:rsid w:val="0027145D"/>
    <w:rsid w:val="0027343E"/>
    <w:rsid w:val="002770A0"/>
    <w:rsid w:val="0028060B"/>
    <w:rsid w:val="00280AD4"/>
    <w:rsid w:val="00282EB6"/>
    <w:rsid w:val="00284017"/>
    <w:rsid w:val="00287161"/>
    <w:rsid w:val="002922A5"/>
    <w:rsid w:val="00293CFE"/>
    <w:rsid w:val="00294C15"/>
    <w:rsid w:val="002971A7"/>
    <w:rsid w:val="00297382"/>
    <w:rsid w:val="00297E03"/>
    <w:rsid w:val="002A0FB9"/>
    <w:rsid w:val="002A1B54"/>
    <w:rsid w:val="002A2717"/>
    <w:rsid w:val="002A29E2"/>
    <w:rsid w:val="002A3CF1"/>
    <w:rsid w:val="002A4324"/>
    <w:rsid w:val="002A7D4A"/>
    <w:rsid w:val="002B7398"/>
    <w:rsid w:val="002C0A62"/>
    <w:rsid w:val="002D6446"/>
    <w:rsid w:val="002E6879"/>
    <w:rsid w:val="002F05B9"/>
    <w:rsid w:val="002F0903"/>
    <w:rsid w:val="002F681B"/>
    <w:rsid w:val="003002A7"/>
    <w:rsid w:val="0031173D"/>
    <w:rsid w:val="003139D8"/>
    <w:rsid w:val="00315C84"/>
    <w:rsid w:val="00320804"/>
    <w:rsid w:val="00320A5B"/>
    <w:rsid w:val="00322B85"/>
    <w:rsid w:val="00322EB3"/>
    <w:rsid w:val="0032450A"/>
    <w:rsid w:val="00332032"/>
    <w:rsid w:val="00335F2B"/>
    <w:rsid w:val="00336A1A"/>
    <w:rsid w:val="00343B96"/>
    <w:rsid w:val="00344A33"/>
    <w:rsid w:val="00345CF8"/>
    <w:rsid w:val="00346786"/>
    <w:rsid w:val="00350F7E"/>
    <w:rsid w:val="00363459"/>
    <w:rsid w:val="00364C31"/>
    <w:rsid w:val="00370192"/>
    <w:rsid w:val="00370F61"/>
    <w:rsid w:val="003733C3"/>
    <w:rsid w:val="00374E59"/>
    <w:rsid w:val="00375DB9"/>
    <w:rsid w:val="00377A8F"/>
    <w:rsid w:val="00380CF3"/>
    <w:rsid w:val="003817A9"/>
    <w:rsid w:val="00386025"/>
    <w:rsid w:val="0039157F"/>
    <w:rsid w:val="003929D6"/>
    <w:rsid w:val="003938B5"/>
    <w:rsid w:val="00393FF8"/>
    <w:rsid w:val="00396EA1"/>
    <w:rsid w:val="003974C3"/>
    <w:rsid w:val="003A074B"/>
    <w:rsid w:val="003A3026"/>
    <w:rsid w:val="003A7785"/>
    <w:rsid w:val="003C69C8"/>
    <w:rsid w:val="003D3394"/>
    <w:rsid w:val="003D79A4"/>
    <w:rsid w:val="003E04D5"/>
    <w:rsid w:val="003E141D"/>
    <w:rsid w:val="003E3E8A"/>
    <w:rsid w:val="003E44F9"/>
    <w:rsid w:val="003E4E71"/>
    <w:rsid w:val="003E5D0A"/>
    <w:rsid w:val="003E5D38"/>
    <w:rsid w:val="003F0B92"/>
    <w:rsid w:val="003F5E69"/>
    <w:rsid w:val="00405C9F"/>
    <w:rsid w:val="00412A69"/>
    <w:rsid w:val="0041345A"/>
    <w:rsid w:val="00413C31"/>
    <w:rsid w:val="00414797"/>
    <w:rsid w:val="00414A47"/>
    <w:rsid w:val="0041520B"/>
    <w:rsid w:val="0042169F"/>
    <w:rsid w:val="00422616"/>
    <w:rsid w:val="00426C2C"/>
    <w:rsid w:val="00427267"/>
    <w:rsid w:val="00432CCE"/>
    <w:rsid w:val="00434111"/>
    <w:rsid w:val="00434118"/>
    <w:rsid w:val="00436581"/>
    <w:rsid w:val="004515AA"/>
    <w:rsid w:val="00451753"/>
    <w:rsid w:val="0045640F"/>
    <w:rsid w:val="00456DED"/>
    <w:rsid w:val="004624C4"/>
    <w:rsid w:val="00473636"/>
    <w:rsid w:val="00473BE1"/>
    <w:rsid w:val="0047668E"/>
    <w:rsid w:val="00482F15"/>
    <w:rsid w:val="00484A2A"/>
    <w:rsid w:val="0048725C"/>
    <w:rsid w:val="00487874"/>
    <w:rsid w:val="0048794D"/>
    <w:rsid w:val="00492641"/>
    <w:rsid w:val="00497CB1"/>
    <w:rsid w:val="004A032F"/>
    <w:rsid w:val="004A6474"/>
    <w:rsid w:val="004A652A"/>
    <w:rsid w:val="004B0691"/>
    <w:rsid w:val="004B2279"/>
    <w:rsid w:val="004B3900"/>
    <w:rsid w:val="004C0D7E"/>
    <w:rsid w:val="004C14C9"/>
    <w:rsid w:val="004C2321"/>
    <w:rsid w:val="004C264E"/>
    <w:rsid w:val="004C61A5"/>
    <w:rsid w:val="004D0558"/>
    <w:rsid w:val="004D4975"/>
    <w:rsid w:val="004D63E1"/>
    <w:rsid w:val="004E4989"/>
    <w:rsid w:val="004E54F0"/>
    <w:rsid w:val="004E5FF2"/>
    <w:rsid w:val="004F07D6"/>
    <w:rsid w:val="004F1EC2"/>
    <w:rsid w:val="00500511"/>
    <w:rsid w:val="00502E62"/>
    <w:rsid w:val="0050402D"/>
    <w:rsid w:val="005070FA"/>
    <w:rsid w:val="005078B0"/>
    <w:rsid w:val="00510A14"/>
    <w:rsid w:val="00516BB6"/>
    <w:rsid w:val="005244F7"/>
    <w:rsid w:val="0052624B"/>
    <w:rsid w:val="0053063E"/>
    <w:rsid w:val="00540914"/>
    <w:rsid w:val="00541970"/>
    <w:rsid w:val="0054782C"/>
    <w:rsid w:val="005510E0"/>
    <w:rsid w:val="00551ACF"/>
    <w:rsid w:val="005522D1"/>
    <w:rsid w:val="0055302E"/>
    <w:rsid w:val="00566878"/>
    <w:rsid w:val="005674F4"/>
    <w:rsid w:val="0057173D"/>
    <w:rsid w:val="005725BC"/>
    <w:rsid w:val="00573FB3"/>
    <w:rsid w:val="00576D66"/>
    <w:rsid w:val="00584057"/>
    <w:rsid w:val="00587563"/>
    <w:rsid w:val="00592CC0"/>
    <w:rsid w:val="005941D9"/>
    <w:rsid w:val="00597C5D"/>
    <w:rsid w:val="005A0139"/>
    <w:rsid w:val="005A4FE6"/>
    <w:rsid w:val="005A5D5E"/>
    <w:rsid w:val="005B6E7A"/>
    <w:rsid w:val="005C2FE4"/>
    <w:rsid w:val="005C5310"/>
    <w:rsid w:val="005C53C5"/>
    <w:rsid w:val="005C6C0D"/>
    <w:rsid w:val="005E4BC1"/>
    <w:rsid w:val="005E7036"/>
    <w:rsid w:val="005F3FA7"/>
    <w:rsid w:val="005F404C"/>
    <w:rsid w:val="005F4B2B"/>
    <w:rsid w:val="005F4EF6"/>
    <w:rsid w:val="005F75CA"/>
    <w:rsid w:val="006013C8"/>
    <w:rsid w:val="00602827"/>
    <w:rsid w:val="00602B2C"/>
    <w:rsid w:val="00604932"/>
    <w:rsid w:val="006110E2"/>
    <w:rsid w:val="00621576"/>
    <w:rsid w:val="006225A3"/>
    <w:rsid w:val="00622876"/>
    <w:rsid w:val="00634709"/>
    <w:rsid w:val="00637DE3"/>
    <w:rsid w:val="00645F90"/>
    <w:rsid w:val="00653BB8"/>
    <w:rsid w:val="00656AF9"/>
    <w:rsid w:val="0066105D"/>
    <w:rsid w:val="00664787"/>
    <w:rsid w:val="00664903"/>
    <w:rsid w:val="006650B6"/>
    <w:rsid w:val="00676516"/>
    <w:rsid w:val="0069063A"/>
    <w:rsid w:val="00693CBB"/>
    <w:rsid w:val="00693EAE"/>
    <w:rsid w:val="00697360"/>
    <w:rsid w:val="006B1A3C"/>
    <w:rsid w:val="006B2451"/>
    <w:rsid w:val="006C4457"/>
    <w:rsid w:val="006D6F5A"/>
    <w:rsid w:val="006F0B5A"/>
    <w:rsid w:val="007007D9"/>
    <w:rsid w:val="00702BCC"/>
    <w:rsid w:val="007200E7"/>
    <w:rsid w:val="00723206"/>
    <w:rsid w:val="007316DC"/>
    <w:rsid w:val="0073615A"/>
    <w:rsid w:val="00736C45"/>
    <w:rsid w:val="00737B5B"/>
    <w:rsid w:val="00747F79"/>
    <w:rsid w:val="00754A44"/>
    <w:rsid w:val="00762069"/>
    <w:rsid w:val="00762FDD"/>
    <w:rsid w:val="00763F61"/>
    <w:rsid w:val="00764948"/>
    <w:rsid w:val="00765073"/>
    <w:rsid w:val="00766135"/>
    <w:rsid w:val="00767751"/>
    <w:rsid w:val="00771861"/>
    <w:rsid w:val="007722FC"/>
    <w:rsid w:val="00772CC7"/>
    <w:rsid w:val="00776A1B"/>
    <w:rsid w:val="00781620"/>
    <w:rsid w:val="00783166"/>
    <w:rsid w:val="007B3210"/>
    <w:rsid w:val="007B7096"/>
    <w:rsid w:val="007C05C4"/>
    <w:rsid w:val="007C0ED4"/>
    <w:rsid w:val="007C400C"/>
    <w:rsid w:val="007D0E37"/>
    <w:rsid w:val="007D118F"/>
    <w:rsid w:val="007D7F50"/>
    <w:rsid w:val="007E004B"/>
    <w:rsid w:val="007F1A8B"/>
    <w:rsid w:val="007F3D06"/>
    <w:rsid w:val="008029CA"/>
    <w:rsid w:val="00805838"/>
    <w:rsid w:val="00806060"/>
    <w:rsid w:val="00815EFE"/>
    <w:rsid w:val="00821728"/>
    <w:rsid w:val="00821D01"/>
    <w:rsid w:val="00822E93"/>
    <w:rsid w:val="008277EC"/>
    <w:rsid w:val="008379B0"/>
    <w:rsid w:val="00837AF9"/>
    <w:rsid w:val="00842601"/>
    <w:rsid w:val="00843375"/>
    <w:rsid w:val="00843E42"/>
    <w:rsid w:val="00843E80"/>
    <w:rsid w:val="00843FCC"/>
    <w:rsid w:val="0084424D"/>
    <w:rsid w:val="008502AB"/>
    <w:rsid w:val="00852720"/>
    <w:rsid w:val="00852B2C"/>
    <w:rsid w:val="00855334"/>
    <w:rsid w:val="008624B0"/>
    <w:rsid w:val="00863ED8"/>
    <w:rsid w:val="00873084"/>
    <w:rsid w:val="0087380F"/>
    <w:rsid w:val="0087566B"/>
    <w:rsid w:val="00875B3F"/>
    <w:rsid w:val="008765ED"/>
    <w:rsid w:val="00880B4D"/>
    <w:rsid w:val="00884BE9"/>
    <w:rsid w:val="00884DDF"/>
    <w:rsid w:val="008859A6"/>
    <w:rsid w:val="00887941"/>
    <w:rsid w:val="0089188D"/>
    <w:rsid w:val="00892860"/>
    <w:rsid w:val="00896B0D"/>
    <w:rsid w:val="008971E2"/>
    <w:rsid w:val="00897326"/>
    <w:rsid w:val="008A6DED"/>
    <w:rsid w:val="008B66AE"/>
    <w:rsid w:val="008B77B3"/>
    <w:rsid w:val="008C10F3"/>
    <w:rsid w:val="008C1623"/>
    <w:rsid w:val="008C291F"/>
    <w:rsid w:val="008C52FC"/>
    <w:rsid w:val="008C6825"/>
    <w:rsid w:val="008D1CB5"/>
    <w:rsid w:val="008E3932"/>
    <w:rsid w:val="008E3D3C"/>
    <w:rsid w:val="008F09B5"/>
    <w:rsid w:val="008F25A4"/>
    <w:rsid w:val="008F35E1"/>
    <w:rsid w:val="00902975"/>
    <w:rsid w:val="00902AA1"/>
    <w:rsid w:val="00911A09"/>
    <w:rsid w:val="00915ECA"/>
    <w:rsid w:val="0091641F"/>
    <w:rsid w:val="00917151"/>
    <w:rsid w:val="009418F2"/>
    <w:rsid w:val="00950678"/>
    <w:rsid w:val="00950957"/>
    <w:rsid w:val="00952B7D"/>
    <w:rsid w:val="00954EBE"/>
    <w:rsid w:val="00955160"/>
    <w:rsid w:val="009572FA"/>
    <w:rsid w:val="009618B2"/>
    <w:rsid w:val="0096608E"/>
    <w:rsid w:val="0096698B"/>
    <w:rsid w:val="0096731D"/>
    <w:rsid w:val="0097021E"/>
    <w:rsid w:val="00972AD2"/>
    <w:rsid w:val="00973E64"/>
    <w:rsid w:val="0098383E"/>
    <w:rsid w:val="00986552"/>
    <w:rsid w:val="00993DA5"/>
    <w:rsid w:val="00996DA6"/>
    <w:rsid w:val="0099731A"/>
    <w:rsid w:val="009A1775"/>
    <w:rsid w:val="009A238C"/>
    <w:rsid w:val="009A2ACC"/>
    <w:rsid w:val="009A3D2E"/>
    <w:rsid w:val="009A54F8"/>
    <w:rsid w:val="009A7508"/>
    <w:rsid w:val="009B05B8"/>
    <w:rsid w:val="009B52D3"/>
    <w:rsid w:val="009C4481"/>
    <w:rsid w:val="009D1252"/>
    <w:rsid w:val="009E0354"/>
    <w:rsid w:val="009E4D49"/>
    <w:rsid w:val="009F255F"/>
    <w:rsid w:val="009F4AF4"/>
    <w:rsid w:val="009F76C5"/>
    <w:rsid w:val="00A046AA"/>
    <w:rsid w:val="00A05EF4"/>
    <w:rsid w:val="00A10567"/>
    <w:rsid w:val="00A32C86"/>
    <w:rsid w:val="00A336DE"/>
    <w:rsid w:val="00A339EF"/>
    <w:rsid w:val="00A34417"/>
    <w:rsid w:val="00A4006B"/>
    <w:rsid w:val="00A40EDD"/>
    <w:rsid w:val="00A41FCC"/>
    <w:rsid w:val="00A5137C"/>
    <w:rsid w:val="00A52318"/>
    <w:rsid w:val="00A53D42"/>
    <w:rsid w:val="00A709DE"/>
    <w:rsid w:val="00A724BB"/>
    <w:rsid w:val="00A82EBC"/>
    <w:rsid w:val="00A84C1A"/>
    <w:rsid w:val="00A863F4"/>
    <w:rsid w:val="00A976E5"/>
    <w:rsid w:val="00A97848"/>
    <w:rsid w:val="00A97A94"/>
    <w:rsid w:val="00AB2FE2"/>
    <w:rsid w:val="00AC150D"/>
    <w:rsid w:val="00AC5701"/>
    <w:rsid w:val="00AD1BF6"/>
    <w:rsid w:val="00AD2BDB"/>
    <w:rsid w:val="00AD63A6"/>
    <w:rsid w:val="00AD77FD"/>
    <w:rsid w:val="00AE5265"/>
    <w:rsid w:val="00AF0833"/>
    <w:rsid w:val="00AF08B3"/>
    <w:rsid w:val="00B01390"/>
    <w:rsid w:val="00B01A01"/>
    <w:rsid w:val="00B03AE5"/>
    <w:rsid w:val="00B044A7"/>
    <w:rsid w:val="00B047F2"/>
    <w:rsid w:val="00B06C21"/>
    <w:rsid w:val="00B06C91"/>
    <w:rsid w:val="00B12E22"/>
    <w:rsid w:val="00B13812"/>
    <w:rsid w:val="00B13B7D"/>
    <w:rsid w:val="00B15460"/>
    <w:rsid w:val="00B15B73"/>
    <w:rsid w:val="00B27B50"/>
    <w:rsid w:val="00B344CF"/>
    <w:rsid w:val="00B439C2"/>
    <w:rsid w:val="00B4764F"/>
    <w:rsid w:val="00B527EA"/>
    <w:rsid w:val="00B52E4A"/>
    <w:rsid w:val="00B611DF"/>
    <w:rsid w:val="00B64548"/>
    <w:rsid w:val="00B67959"/>
    <w:rsid w:val="00B72402"/>
    <w:rsid w:val="00B739C1"/>
    <w:rsid w:val="00B75425"/>
    <w:rsid w:val="00B760CE"/>
    <w:rsid w:val="00B80785"/>
    <w:rsid w:val="00B834FB"/>
    <w:rsid w:val="00B837BF"/>
    <w:rsid w:val="00B8497F"/>
    <w:rsid w:val="00B85795"/>
    <w:rsid w:val="00B87116"/>
    <w:rsid w:val="00B9060F"/>
    <w:rsid w:val="00BA1EF7"/>
    <w:rsid w:val="00BA2C24"/>
    <w:rsid w:val="00BA43E2"/>
    <w:rsid w:val="00BB0AD5"/>
    <w:rsid w:val="00BB2763"/>
    <w:rsid w:val="00BB7073"/>
    <w:rsid w:val="00BB70E9"/>
    <w:rsid w:val="00BC424E"/>
    <w:rsid w:val="00BC61AE"/>
    <w:rsid w:val="00BC65A0"/>
    <w:rsid w:val="00BC6FDA"/>
    <w:rsid w:val="00BD2C88"/>
    <w:rsid w:val="00BD2D29"/>
    <w:rsid w:val="00BD4218"/>
    <w:rsid w:val="00BD7E78"/>
    <w:rsid w:val="00BE20A7"/>
    <w:rsid w:val="00BE2665"/>
    <w:rsid w:val="00BF03B5"/>
    <w:rsid w:val="00BF31F9"/>
    <w:rsid w:val="00BF693F"/>
    <w:rsid w:val="00C032FD"/>
    <w:rsid w:val="00C07622"/>
    <w:rsid w:val="00C07F11"/>
    <w:rsid w:val="00C137CD"/>
    <w:rsid w:val="00C31730"/>
    <w:rsid w:val="00C36B35"/>
    <w:rsid w:val="00C371CD"/>
    <w:rsid w:val="00C401ED"/>
    <w:rsid w:val="00C42773"/>
    <w:rsid w:val="00C51A6B"/>
    <w:rsid w:val="00C564AF"/>
    <w:rsid w:val="00C60043"/>
    <w:rsid w:val="00C6107D"/>
    <w:rsid w:val="00C65471"/>
    <w:rsid w:val="00C67515"/>
    <w:rsid w:val="00C7147A"/>
    <w:rsid w:val="00C772A1"/>
    <w:rsid w:val="00C77C37"/>
    <w:rsid w:val="00C80A6B"/>
    <w:rsid w:val="00C82855"/>
    <w:rsid w:val="00C86255"/>
    <w:rsid w:val="00C91C46"/>
    <w:rsid w:val="00C92C8A"/>
    <w:rsid w:val="00CA1E3D"/>
    <w:rsid w:val="00CA547E"/>
    <w:rsid w:val="00CA673D"/>
    <w:rsid w:val="00CB04B0"/>
    <w:rsid w:val="00CB1DFC"/>
    <w:rsid w:val="00CB5BAC"/>
    <w:rsid w:val="00CB5CFB"/>
    <w:rsid w:val="00CB6D0C"/>
    <w:rsid w:val="00CC0F30"/>
    <w:rsid w:val="00CC29DA"/>
    <w:rsid w:val="00CC7602"/>
    <w:rsid w:val="00CD7BD6"/>
    <w:rsid w:val="00CE2973"/>
    <w:rsid w:val="00CE3A8C"/>
    <w:rsid w:val="00CF32E6"/>
    <w:rsid w:val="00D02E82"/>
    <w:rsid w:val="00D04EF1"/>
    <w:rsid w:val="00D06E95"/>
    <w:rsid w:val="00D075C4"/>
    <w:rsid w:val="00D12E14"/>
    <w:rsid w:val="00D1577C"/>
    <w:rsid w:val="00D1740A"/>
    <w:rsid w:val="00D2116F"/>
    <w:rsid w:val="00D22AF7"/>
    <w:rsid w:val="00D24805"/>
    <w:rsid w:val="00D2703A"/>
    <w:rsid w:val="00D2745B"/>
    <w:rsid w:val="00D3076B"/>
    <w:rsid w:val="00D33BEF"/>
    <w:rsid w:val="00D4312B"/>
    <w:rsid w:val="00D434FC"/>
    <w:rsid w:val="00D448AE"/>
    <w:rsid w:val="00D541D4"/>
    <w:rsid w:val="00D6086C"/>
    <w:rsid w:val="00D60CBD"/>
    <w:rsid w:val="00D65FB7"/>
    <w:rsid w:val="00D705C1"/>
    <w:rsid w:val="00D70A67"/>
    <w:rsid w:val="00D74DB8"/>
    <w:rsid w:val="00D75066"/>
    <w:rsid w:val="00D77874"/>
    <w:rsid w:val="00D805D3"/>
    <w:rsid w:val="00D85F9C"/>
    <w:rsid w:val="00D87405"/>
    <w:rsid w:val="00D91737"/>
    <w:rsid w:val="00D91C40"/>
    <w:rsid w:val="00D92E34"/>
    <w:rsid w:val="00D948C9"/>
    <w:rsid w:val="00D97C9F"/>
    <w:rsid w:val="00DA0299"/>
    <w:rsid w:val="00DA3BC8"/>
    <w:rsid w:val="00DB0AA8"/>
    <w:rsid w:val="00DB4CE4"/>
    <w:rsid w:val="00DB797B"/>
    <w:rsid w:val="00DC4522"/>
    <w:rsid w:val="00DC5471"/>
    <w:rsid w:val="00DC6108"/>
    <w:rsid w:val="00DC6558"/>
    <w:rsid w:val="00DD3824"/>
    <w:rsid w:val="00DE1324"/>
    <w:rsid w:val="00DF3537"/>
    <w:rsid w:val="00DF3F3C"/>
    <w:rsid w:val="00E01B54"/>
    <w:rsid w:val="00E04F64"/>
    <w:rsid w:val="00E10295"/>
    <w:rsid w:val="00E112DA"/>
    <w:rsid w:val="00E14D9F"/>
    <w:rsid w:val="00E25ACA"/>
    <w:rsid w:val="00E275B2"/>
    <w:rsid w:val="00E316B6"/>
    <w:rsid w:val="00E3292E"/>
    <w:rsid w:val="00E4137B"/>
    <w:rsid w:val="00E42F9D"/>
    <w:rsid w:val="00E4701F"/>
    <w:rsid w:val="00E61146"/>
    <w:rsid w:val="00E6676F"/>
    <w:rsid w:val="00E6726F"/>
    <w:rsid w:val="00E6777B"/>
    <w:rsid w:val="00E737A5"/>
    <w:rsid w:val="00E748ED"/>
    <w:rsid w:val="00E76058"/>
    <w:rsid w:val="00E76975"/>
    <w:rsid w:val="00E85474"/>
    <w:rsid w:val="00E90F73"/>
    <w:rsid w:val="00E916B5"/>
    <w:rsid w:val="00E932E8"/>
    <w:rsid w:val="00EA191C"/>
    <w:rsid w:val="00EA51D0"/>
    <w:rsid w:val="00EB1781"/>
    <w:rsid w:val="00EB196C"/>
    <w:rsid w:val="00EB547C"/>
    <w:rsid w:val="00EB5EAC"/>
    <w:rsid w:val="00EB61B8"/>
    <w:rsid w:val="00EC76AA"/>
    <w:rsid w:val="00ED146A"/>
    <w:rsid w:val="00ED3BA0"/>
    <w:rsid w:val="00EE0263"/>
    <w:rsid w:val="00EE30B8"/>
    <w:rsid w:val="00EE467C"/>
    <w:rsid w:val="00EF6E36"/>
    <w:rsid w:val="00F004B4"/>
    <w:rsid w:val="00F10134"/>
    <w:rsid w:val="00F1138C"/>
    <w:rsid w:val="00F13EB3"/>
    <w:rsid w:val="00F1734C"/>
    <w:rsid w:val="00F249FA"/>
    <w:rsid w:val="00F264B1"/>
    <w:rsid w:val="00F26DF4"/>
    <w:rsid w:val="00F273C0"/>
    <w:rsid w:val="00F30B09"/>
    <w:rsid w:val="00F420E5"/>
    <w:rsid w:val="00F42663"/>
    <w:rsid w:val="00F43747"/>
    <w:rsid w:val="00F5112A"/>
    <w:rsid w:val="00F6521D"/>
    <w:rsid w:val="00F66D76"/>
    <w:rsid w:val="00F672A2"/>
    <w:rsid w:val="00F728D4"/>
    <w:rsid w:val="00F86584"/>
    <w:rsid w:val="00F90056"/>
    <w:rsid w:val="00F90943"/>
    <w:rsid w:val="00F935DF"/>
    <w:rsid w:val="00F96C2C"/>
    <w:rsid w:val="00FA04C8"/>
    <w:rsid w:val="00FA1457"/>
    <w:rsid w:val="00FA14E5"/>
    <w:rsid w:val="00FA2E7E"/>
    <w:rsid w:val="00FA4000"/>
    <w:rsid w:val="00FA48C7"/>
    <w:rsid w:val="00FB3228"/>
    <w:rsid w:val="00FB3373"/>
    <w:rsid w:val="00FB34E1"/>
    <w:rsid w:val="00FB6DF2"/>
    <w:rsid w:val="00FC1725"/>
    <w:rsid w:val="00FC4B9D"/>
    <w:rsid w:val="00FC5B9B"/>
    <w:rsid w:val="00FD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9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411046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416">
          <w:marLeft w:val="547"/>
          <w:marRight w:val="0"/>
          <w:marTop w:val="0"/>
          <w:marBottom w:val="0"/>
          <w:divBdr>
            <w:top w:val="none" w:sz="0" w:space="0" w:color="auto"/>
            <w:left w:val="none" w:sz="0" w:space="0" w:color="auto"/>
            <w:bottom w:val="none" w:sz="0" w:space="0" w:color="auto"/>
            <w:right w:val="none" w:sz="0" w:space="0" w:color="auto"/>
          </w:divBdr>
        </w:div>
        <w:div w:id="1841575335">
          <w:marLeft w:val="1166"/>
          <w:marRight w:val="0"/>
          <w:marTop w:val="0"/>
          <w:marBottom w:val="0"/>
          <w:divBdr>
            <w:top w:val="none" w:sz="0" w:space="0" w:color="auto"/>
            <w:left w:val="none" w:sz="0" w:space="0" w:color="auto"/>
            <w:bottom w:val="none" w:sz="0" w:space="0" w:color="auto"/>
            <w:right w:val="none" w:sz="0" w:space="0" w:color="auto"/>
          </w:divBdr>
        </w:div>
        <w:div w:id="119155441">
          <w:marLeft w:val="1166"/>
          <w:marRight w:val="0"/>
          <w:marTop w:val="0"/>
          <w:marBottom w:val="0"/>
          <w:divBdr>
            <w:top w:val="none" w:sz="0" w:space="0" w:color="auto"/>
            <w:left w:val="none" w:sz="0" w:space="0" w:color="auto"/>
            <w:bottom w:val="none" w:sz="0" w:space="0" w:color="auto"/>
            <w:right w:val="none" w:sz="0" w:space="0" w:color="auto"/>
          </w:divBdr>
        </w:div>
        <w:div w:id="839387463">
          <w:marLeft w:val="1166"/>
          <w:marRight w:val="0"/>
          <w:marTop w:val="0"/>
          <w:marBottom w:val="0"/>
          <w:divBdr>
            <w:top w:val="none" w:sz="0" w:space="0" w:color="auto"/>
            <w:left w:val="none" w:sz="0" w:space="0" w:color="auto"/>
            <w:bottom w:val="none" w:sz="0" w:space="0" w:color="auto"/>
            <w:right w:val="none" w:sz="0" w:space="0" w:color="auto"/>
          </w:divBdr>
        </w:div>
        <w:div w:id="2099010674">
          <w:marLeft w:val="446"/>
          <w:marRight w:val="0"/>
          <w:marTop w:val="0"/>
          <w:marBottom w:val="0"/>
          <w:divBdr>
            <w:top w:val="none" w:sz="0" w:space="0" w:color="auto"/>
            <w:left w:val="none" w:sz="0" w:space="0" w:color="auto"/>
            <w:bottom w:val="none" w:sz="0" w:space="0" w:color="auto"/>
            <w:right w:val="none" w:sz="0" w:space="0" w:color="auto"/>
          </w:divBdr>
        </w:div>
        <w:div w:id="1590650801">
          <w:marLeft w:val="1166"/>
          <w:marRight w:val="0"/>
          <w:marTop w:val="0"/>
          <w:marBottom w:val="0"/>
          <w:divBdr>
            <w:top w:val="none" w:sz="0" w:space="0" w:color="auto"/>
            <w:left w:val="none" w:sz="0" w:space="0" w:color="auto"/>
            <w:bottom w:val="none" w:sz="0" w:space="0" w:color="auto"/>
            <w:right w:val="none" w:sz="0" w:space="0" w:color="auto"/>
          </w:divBdr>
        </w:div>
        <w:div w:id="1877502523">
          <w:marLeft w:val="1886"/>
          <w:marRight w:val="0"/>
          <w:marTop w:val="0"/>
          <w:marBottom w:val="0"/>
          <w:divBdr>
            <w:top w:val="none" w:sz="0" w:space="0" w:color="auto"/>
            <w:left w:val="none" w:sz="0" w:space="0" w:color="auto"/>
            <w:bottom w:val="none" w:sz="0" w:space="0" w:color="auto"/>
            <w:right w:val="none" w:sz="0" w:space="0" w:color="auto"/>
          </w:divBdr>
        </w:div>
        <w:div w:id="1760129762">
          <w:marLeft w:val="1166"/>
          <w:marRight w:val="0"/>
          <w:marTop w:val="0"/>
          <w:marBottom w:val="0"/>
          <w:divBdr>
            <w:top w:val="none" w:sz="0" w:space="0" w:color="auto"/>
            <w:left w:val="none" w:sz="0" w:space="0" w:color="auto"/>
            <w:bottom w:val="none" w:sz="0" w:space="0" w:color="auto"/>
            <w:right w:val="none" w:sz="0" w:space="0" w:color="auto"/>
          </w:divBdr>
        </w:div>
        <w:div w:id="1095439619">
          <w:marLeft w:val="446"/>
          <w:marRight w:val="0"/>
          <w:marTop w:val="0"/>
          <w:marBottom w:val="0"/>
          <w:divBdr>
            <w:top w:val="none" w:sz="0" w:space="0" w:color="auto"/>
            <w:left w:val="none" w:sz="0" w:space="0" w:color="auto"/>
            <w:bottom w:val="none" w:sz="0" w:space="0" w:color="auto"/>
            <w:right w:val="none" w:sz="0" w:space="0" w:color="auto"/>
          </w:divBdr>
        </w:div>
        <w:div w:id="494344941">
          <w:marLeft w:val="1166"/>
          <w:marRight w:val="0"/>
          <w:marTop w:val="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219632854">
      <w:bodyDiv w:val="1"/>
      <w:marLeft w:val="0"/>
      <w:marRight w:val="0"/>
      <w:marTop w:val="0"/>
      <w:marBottom w:val="0"/>
      <w:divBdr>
        <w:top w:val="none" w:sz="0" w:space="0" w:color="auto"/>
        <w:left w:val="none" w:sz="0" w:space="0" w:color="auto"/>
        <w:bottom w:val="none" w:sz="0" w:space="0" w:color="auto"/>
        <w:right w:val="none" w:sz="0" w:space="0" w:color="auto"/>
      </w:divBdr>
      <w:divsChild>
        <w:div w:id="574828070">
          <w:marLeft w:val="446"/>
          <w:marRight w:val="0"/>
          <w:marTop w:val="0"/>
          <w:marBottom w:val="0"/>
          <w:divBdr>
            <w:top w:val="none" w:sz="0" w:space="0" w:color="auto"/>
            <w:left w:val="none" w:sz="0" w:space="0" w:color="auto"/>
            <w:bottom w:val="none" w:sz="0" w:space="0" w:color="auto"/>
            <w:right w:val="none" w:sz="0" w:space="0" w:color="auto"/>
          </w:divBdr>
        </w:div>
        <w:div w:id="1572934081">
          <w:marLeft w:val="1166"/>
          <w:marRight w:val="0"/>
          <w:marTop w:val="0"/>
          <w:marBottom w:val="0"/>
          <w:divBdr>
            <w:top w:val="none" w:sz="0" w:space="0" w:color="auto"/>
            <w:left w:val="none" w:sz="0" w:space="0" w:color="auto"/>
            <w:bottom w:val="none" w:sz="0" w:space="0" w:color="auto"/>
            <w:right w:val="none" w:sz="0" w:space="0" w:color="auto"/>
          </w:divBdr>
        </w:div>
        <w:div w:id="1832672959">
          <w:marLeft w:val="1166"/>
          <w:marRight w:val="0"/>
          <w:marTop w:val="0"/>
          <w:marBottom w:val="0"/>
          <w:divBdr>
            <w:top w:val="none" w:sz="0" w:space="0" w:color="auto"/>
            <w:left w:val="none" w:sz="0" w:space="0" w:color="auto"/>
            <w:bottom w:val="none" w:sz="0" w:space="0" w:color="auto"/>
            <w:right w:val="none" w:sz="0" w:space="0" w:color="auto"/>
          </w:divBdr>
        </w:div>
        <w:div w:id="1302423557">
          <w:marLeft w:val="1166"/>
          <w:marRight w:val="0"/>
          <w:marTop w:val="0"/>
          <w:marBottom w:val="0"/>
          <w:divBdr>
            <w:top w:val="none" w:sz="0" w:space="0" w:color="auto"/>
            <w:left w:val="none" w:sz="0" w:space="0" w:color="auto"/>
            <w:bottom w:val="none" w:sz="0" w:space="0" w:color="auto"/>
            <w:right w:val="none" w:sz="0" w:space="0" w:color="auto"/>
          </w:divBdr>
        </w:div>
        <w:div w:id="1952546484">
          <w:marLeft w:val="1886"/>
          <w:marRight w:val="0"/>
          <w:marTop w:val="0"/>
          <w:marBottom w:val="0"/>
          <w:divBdr>
            <w:top w:val="none" w:sz="0" w:space="0" w:color="auto"/>
            <w:left w:val="none" w:sz="0" w:space="0" w:color="auto"/>
            <w:bottom w:val="none" w:sz="0" w:space="0" w:color="auto"/>
            <w:right w:val="none" w:sz="0" w:space="0" w:color="auto"/>
          </w:divBdr>
        </w:div>
        <w:div w:id="585967209">
          <w:marLeft w:val="1166"/>
          <w:marRight w:val="0"/>
          <w:marTop w:val="0"/>
          <w:marBottom w:val="0"/>
          <w:divBdr>
            <w:top w:val="none" w:sz="0" w:space="0" w:color="auto"/>
            <w:left w:val="none" w:sz="0" w:space="0" w:color="auto"/>
            <w:bottom w:val="none" w:sz="0" w:space="0" w:color="auto"/>
            <w:right w:val="none" w:sz="0" w:space="0" w:color="auto"/>
          </w:divBdr>
        </w:div>
        <w:div w:id="2081321396">
          <w:marLeft w:val="1166"/>
          <w:marRight w:val="0"/>
          <w:marTop w:val="0"/>
          <w:marBottom w:val="0"/>
          <w:divBdr>
            <w:top w:val="none" w:sz="0" w:space="0" w:color="auto"/>
            <w:left w:val="none" w:sz="0" w:space="0" w:color="auto"/>
            <w:bottom w:val="none" w:sz="0" w:space="0" w:color="auto"/>
            <w:right w:val="none" w:sz="0" w:space="0" w:color="auto"/>
          </w:divBdr>
        </w:div>
        <w:div w:id="937252430">
          <w:marLeft w:val="446"/>
          <w:marRight w:val="0"/>
          <w:marTop w:val="0"/>
          <w:marBottom w:val="0"/>
          <w:divBdr>
            <w:top w:val="none" w:sz="0" w:space="0" w:color="auto"/>
            <w:left w:val="none" w:sz="0" w:space="0" w:color="auto"/>
            <w:bottom w:val="none" w:sz="0" w:space="0" w:color="auto"/>
            <w:right w:val="none" w:sz="0" w:space="0" w:color="auto"/>
          </w:divBdr>
        </w:div>
        <w:div w:id="709189652">
          <w:marLeft w:val="1166"/>
          <w:marRight w:val="0"/>
          <w:marTop w:val="0"/>
          <w:marBottom w:val="0"/>
          <w:divBdr>
            <w:top w:val="none" w:sz="0" w:space="0" w:color="auto"/>
            <w:left w:val="none" w:sz="0" w:space="0" w:color="auto"/>
            <w:bottom w:val="none" w:sz="0" w:space="0" w:color="auto"/>
            <w:right w:val="none" w:sz="0" w:space="0" w:color="auto"/>
          </w:divBdr>
        </w:div>
        <w:div w:id="861553797">
          <w:marLeft w:val="1166"/>
          <w:marRight w:val="0"/>
          <w:marTop w:val="0"/>
          <w:marBottom w:val="0"/>
          <w:divBdr>
            <w:top w:val="none" w:sz="0" w:space="0" w:color="auto"/>
            <w:left w:val="none" w:sz="0" w:space="0" w:color="auto"/>
            <w:bottom w:val="none" w:sz="0" w:space="0" w:color="auto"/>
            <w:right w:val="none" w:sz="0" w:space="0" w:color="auto"/>
          </w:divBdr>
        </w:div>
      </w:divsChild>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10</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15</cp:revision>
  <cp:lastPrinted>2022-03-02T21:12:00Z</cp:lastPrinted>
  <dcterms:created xsi:type="dcterms:W3CDTF">2022-02-07T20:08:00Z</dcterms:created>
  <dcterms:modified xsi:type="dcterms:W3CDTF">2022-03-02T21:13:00Z</dcterms:modified>
</cp:coreProperties>
</file>